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B7B" w:rsidRPr="00750318" w:rsidRDefault="00077B7B" w:rsidP="00326FC4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Look w:val="01E0"/>
      </w:tblPr>
      <w:tblGrid>
        <w:gridCol w:w="4112"/>
        <w:gridCol w:w="3542"/>
      </w:tblGrid>
      <w:tr w:rsidR="000B3D3B" w:rsidRPr="00E20F08" w:rsidTr="00DA0BC9">
        <w:trPr>
          <w:jc w:val="center"/>
        </w:trPr>
        <w:tc>
          <w:tcPr>
            <w:tcW w:w="4112" w:type="dxa"/>
            <w:tcBorders>
              <w:bottom w:val="thinThickSmallGap" w:sz="24" w:space="0" w:color="990033"/>
            </w:tcBorders>
          </w:tcPr>
          <w:p w:rsidR="000B3D3B" w:rsidRPr="00E20F08" w:rsidRDefault="000B3D3B" w:rsidP="00DA0BC9">
            <w:pPr>
              <w:tabs>
                <w:tab w:val="right" w:pos="3536"/>
              </w:tabs>
              <w:ind w:right="360"/>
              <w:rPr>
                <w:b/>
                <w:smallCaps/>
                <w:color w:val="990033"/>
                <w:sz w:val="32"/>
              </w:rPr>
            </w:pPr>
            <w:r>
              <w:rPr>
                <w:noProof/>
                <w:color w:val="990033"/>
                <w:sz w:val="24"/>
                <w:lang w:eastAsia="el-G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-845185</wp:posOffset>
                  </wp:positionH>
                  <wp:positionV relativeFrom="paragraph">
                    <wp:posOffset>-29210</wp:posOffset>
                  </wp:positionV>
                  <wp:extent cx="760095" cy="760095"/>
                  <wp:effectExtent l="19050" t="0" r="1905" b="0"/>
                  <wp:wrapNone/>
                  <wp:docPr id="1" name="Εικόνα 3" descr="Logo panepistimiou GR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 descr="Logo panepistimiou GR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95" cy="760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20F08">
              <w:rPr>
                <w:b/>
                <w:smallCaps/>
                <w:color w:val="990033"/>
                <w:sz w:val="32"/>
              </w:rPr>
              <w:t>Πανεπιστήμιο</w:t>
            </w:r>
            <w:r>
              <w:rPr>
                <w:b/>
                <w:smallCaps/>
                <w:color w:val="990033"/>
                <w:sz w:val="32"/>
              </w:rPr>
              <w:t xml:space="preserve"> </w:t>
            </w:r>
            <w:r w:rsidRPr="00E20F08">
              <w:rPr>
                <w:b/>
                <w:smallCaps/>
                <w:color w:val="990033"/>
                <w:sz w:val="32"/>
              </w:rPr>
              <w:t>Κρήτης</w:t>
            </w:r>
          </w:p>
        </w:tc>
        <w:tc>
          <w:tcPr>
            <w:tcW w:w="3542" w:type="dxa"/>
            <w:tcBorders>
              <w:bottom w:val="thinThickSmallGap" w:sz="24" w:space="0" w:color="990033"/>
            </w:tcBorders>
          </w:tcPr>
          <w:p w:rsidR="000B3D3B" w:rsidRPr="00E20F08" w:rsidRDefault="000B3D3B" w:rsidP="00DA0BC9">
            <w:pPr>
              <w:jc w:val="right"/>
              <w:rPr>
                <w:b/>
                <w:smallCaps/>
                <w:color w:val="990033"/>
                <w:sz w:val="32"/>
              </w:rPr>
            </w:pPr>
            <w:r>
              <w:rPr>
                <w:b/>
                <w:smallCaps/>
                <w:noProof/>
                <w:color w:val="990033"/>
                <w:sz w:val="32"/>
                <w:lang w:eastAsia="el-G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2190115</wp:posOffset>
                  </wp:positionH>
                  <wp:positionV relativeFrom="paragraph">
                    <wp:posOffset>6985</wp:posOffset>
                  </wp:positionV>
                  <wp:extent cx="759460" cy="724535"/>
                  <wp:effectExtent l="19050" t="0" r="2540" b="0"/>
                  <wp:wrapNone/>
                  <wp:docPr id="4" name="Εικόνα 4" descr="sim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sim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60" cy="724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mallCaps/>
                <w:color w:val="990033"/>
                <w:sz w:val="32"/>
              </w:rPr>
              <w:t>ιατρικη σχολη</w:t>
            </w:r>
          </w:p>
        </w:tc>
      </w:tr>
      <w:tr w:rsidR="000B3D3B" w:rsidRPr="00E20F08" w:rsidTr="00DA0BC9">
        <w:trPr>
          <w:jc w:val="center"/>
        </w:trPr>
        <w:tc>
          <w:tcPr>
            <w:tcW w:w="7654" w:type="dxa"/>
            <w:gridSpan w:val="2"/>
            <w:tcBorders>
              <w:top w:val="thinThickSmallGap" w:sz="24" w:space="0" w:color="990033"/>
              <w:bottom w:val="single" w:sz="4" w:space="0" w:color="0000FF"/>
            </w:tcBorders>
          </w:tcPr>
          <w:p w:rsidR="000B3D3B" w:rsidRPr="00E20F08" w:rsidRDefault="000B3D3B" w:rsidP="00DA0BC9">
            <w:pPr>
              <w:spacing w:before="120"/>
              <w:jc w:val="center"/>
              <w:rPr>
                <w:b/>
                <w:bCs/>
                <w:smallCaps/>
                <w:color w:val="000080"/>
              </w:rPr>
            </w:pPr>
            <w:r w:rsidRPr="00E20F08">
              <w:rPr>
                <w:b/>
                <w:bCs/>
                <w:smallCaps/>
                <w:color w:val="000080"/>
              </w:rPr>
              <w:t>Πρόγραμμα Μεταπτυχιακών Σπουδών</w:t>
            </w:r>
          </w:p>
          <w:p w:rsidR="000B3D3B" w:rsidRPr="00A65744" w:rsidRDefault="000B3D3B" w:rsidP="00DA0BC9">
            <w:pPr>
              <w:jc w:val="center"/>
              <w:rPr>
                <w:b/>
                <w:bCs/>
                <w:smallCaps/>
                <w:color w:val="000080"/>
              </w:rPr>
            </w:pPr>
            <w:r w:rsidRPr="00E20F08">
              <w:rPr>
                <w:b/>
                <w:bCs/>
                <w:smallCaps/>
                <w:color w:val="000080"/>
              </w:rPr>
              <w:t>Δημόσια Υγειά – πρωτοβαθμια φροντιδα υγειασ- Υπηρεσιεσ Υγείας</w:t>
            </w:r>
          </w:p>
        </w:tc>
      </w:tr>
      <w:tr w:rsidR="000B3D3B" w:rsidRPr="005B58EA" w:rsidTr="00DA0BC9">
        <w:trPr>
          <w:jc w:val="center"/>
        </w:trPr>
        <w:tc>
          <w:tcPr>
            <w:tcW w:w="7654" w:type="dxa"/>
            <w:gridSpan w:val="2"/>
            <w:tcBorders>
              <w:top w:val="single" w:sz="4" w:space="0" w:color="0000FF"/>
              <w:left w:val="nil"/>
              <w:bottom w:val="single" w:sz="4" w:space="0" w:color="0000FF"/>
              <w:right w:val="nil"/>
            </w:tcBorders>
          </w:tcPr>
          <w:p w:rsidR="000B3D3B" w:rsidRPr="00E20F08" w:rsidRDefault="000B3D3B" w:rsidP="00DA0BC9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20F08">
              <w:rPr>
                <w:b/>
                <w:sz w:val="18"/>
                <w:szCs w:val="18"/>
              </w:rPr>
              <w:t>Γραμματεία</w:t>
            </w:r>
          </w:p>
          <w:p w:rsidR="000B3D3B" w:rsidRPr="00531BE6" w:rsidRDefault="000B3D3B" w:rsidP="00DA0BC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Ιατρική σχολή, Πτέρυγα 4Δ, Γραφείο 12. </w:t>
            </w:r>
            <w:r w:rsidRPr="00E20F08">
              <w:rPr>
                <w:sz w:val="18"/>
                <w:szCs w:val="18"/>
              </w:rPr>
              <w:t>Τηλέφωνο</w:t>
            </w:r>
            <w:r w:rsidRPr="00531BE6">
              <w:rPr>
                <w:sz w:val="18"/>
                <w:szCs w:val="18"/>
                <w:lang w:val="en-US"/>
              </w:rPr>
              <w:t xml:space="preserve">: </w:t>
            </w:r>
            <w:r w:rsidRPr="00E20F08">
              <w:rPr>
                <w:sz w:val="18"/>
                <w:szCs w:val="18"/>
                <w:lang w:val="pt-BR"/>
              </w:rPr>
              <w:t>  </w:t>
            </w:r>
            <w:r w:rsidRPr="00531BE6">
              <w:rPr>
                <w:sz w:val="18"/>
                <w:szCs w:val="18"/>
                <w:lang w:val="en-US"/>
              </w:rPr>
              <w:t>2810 39 4671</w:t>
            </w:r>
          </w:p>
          <w:p w:rsidR="000B3D3B" w:rsidRPr="00531BE6" w:rsidRDefault="000B3D3B" w:rsidP="00DA0BC9">
            <w:pPr>
              <w:jc w:val="center"/>
              <w:rPr>
                <w:sz w:val="18"/>
                <w:szCs w:val="18"/>
                <w:lang w:val="en-US"/>
              </w:rPr>
            </w:pPr>
            <w:r w:rsidRPr="00E20F08">
              <w:rPr>
                <w:sz w:val="18"/>
                <w:szCs w:val="18"/>
                <w:lang w:val="pt-BR"/>
              </w:rPr>
              <w:t>e</w:t>
            </w:r>
            <w:r w:rsidRPr="00531BE6">
              <w:rPr>
                <w:sz w:val="18"/>
                <w:szCs w:val="18"/>
                <w:lang w:val="en-US"/>
              </w:rPr>
              <w:t>-</w:t>
            </w:r>
            <w:r w:rsidRPr="00E20F08">
              <w:rPr>
                <w:sz w:val="18"/>
                <w:szCs w:val="18"/>
                <w:lang w:val="pt-BR"/>
              </w:rPr>
              <w:t>mail</w:t>
            </w:r>
            <w:r w:rsidRPr="00531BE6">
              <w:rPr>
                <w:sz w:val="18"/>
                <w:szCs w:val="18"/>
                <w:lang w:val="en-US"/>
              </w:rPr>
              <w:t xml:space="preserve">: </w:t>
            </w:r>
            <w:r w:rsidRPr="00531BE6">
              <w:rPr>
                <w:sz w:val="18"/>
                <w:szCs w:val="18"/>
                <w:lang w:val="en-US"/>
              </w:rPr>
              <w:tab/>
            </w:r>
            <w:hyperlink r:id="rId10" w:history="1">
              <w:r w:rsidRPr="00E20F08">
                <w:rPr>
                  <w:rStyle w:val="-"/>
                  <w:iCs/>
                  <w:sz w:val="18"/>
                  <w:lang w:val="pt-BR"/>
                </w:rPr>
                <w:t>mph</w:t>
              </w:r>
              <w:r w:rsidRPr="00531BE6">
                <w:rPr>
                  <w:rStyle w:val="-"/>
                  <w:iCs/>
                  <w:sz w:val="18"/>
                  <w:lang w:val="en-US"/>
                </w:rPr>
                <w:t>@</w:t>
              </w:r>
              <w:r w:rsidRPr="00E20F08">
                <w:rPr>
                  <w:rStyle w:val="-"/>
                  <w:iCs/>
                  <w:sz w:val="18"/>
                  <w:lang w:val="pt-BR"/>
                </w:rPr>
                <w:t>med</w:t>
              </w:r>
              <w:r w:rsidRPr="00531BE6">
                <w:rPr>
                  <w:rStyle w:val="-"/>
                  <w:iCs/>
                  <w:sz w:val="18"/>
                  <w:lang w:val="en-US"/>
                </w:rPr>
                <w:t>.</w:t>
              </w:r>
              <w:r w:rsidRPr="00E20F08">
                <w:rPr>
                  <w:rStyle w:val="-"/>
                  <w:iCs/>
                  <w:sz w:val="18"/>
                  <w:lang w:val="pt-BR"/>
                </w:rPr>
                <w:t>uoc</w:t>
              </w:r>
              <w:r w:rsidRPr="00531BE6">
                <w:rPr>
                  <w:rStyle w:val="-"/>
                  <w:iCs/>
                  <w:sz w:val="18"/>
                  <w:lang w:val="en-US"/>
                </w:rPr>
                <w:t>.</w:t>
              </w:r>
              <w:r w:rsidRPr="00E20F08">
                <w:rPr>
                  <w:rStyle w:val="-"/>
                  <w:iCs/>
                  <w:sz w:val="18"/>
                  <w:lang w:val="pt-BR"/>
                </w:rPr>
                <w:t>gr</w:t>
              </w:r>
            </w:hyperlink>
          </w:p>
        </w:tc>
      </w:tr>
    </w:tbl>
    <w:p w:rsidR="00077B7B" w:rsidRPr="000B3D3B" w:rsidRDefault="00077B7B" w:rsidP="00326FC4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:rsidR="00077B7B" w:rsidRPr="00B70DA4" w:rsidRDefault="00077B7B" w:rsidP="00750318">
      <w:pPr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70DA4">
        <w:rPr>
          <w:rFonts w:asciiTheme="minorHAnsi" w:hAnsiTheme="minorHAnsi" w:cstheme="minorHAnsi"/>
          <w:b/>
          <w:sz w:val="24"/>
          <w:szCs w:val="24"/>
        </w:rPr>
        <w:t>Πρόγραμμα παρουσιάσεων Μεταπτυχιακών Εργασιών</w:t>
      </w:r>
    </w:p>
    <w:p w:rsidR="009527E8" w:rsidRPr="00B70DA4" w:rsidRDefault="00A56202" w:rsidP="009527E8">
      <w:pPr>
        <w:spacing w:after="100" w:afterAutospacing="1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08 και 09</w:t>
      </w:r>
      <w:r w:rsidR="00B2577C">
        <w:rPr>
          <w:rFonts w:asciiTheme="minorHAnsi" w:hAnsiTheme="minorHAnsi" w:cstheme="minorHAnsi"/>
          <w:b/>
          <w:sz w:val="24"/>
          <w:szCs w:val="24"/>
        </w:rPr>
        <w:t xml:space="preserve"> Ιουνίου</w:t>
      </w:r>
      <w:r w:rsidR="00BE4EC4" w:rsidRPr="00B70D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36F6B" w:rsidRPr="00B70D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27E8" w:rsidRPr="00B70DA4">
        <w:rPr>
          <w:rFonts w:asciiTheme="minorHAnsi" w:hAnsiTheme="minorHAnsi" w:cstheme="minorHAnsi"/>
          <w:b/>
          <w:sz w:val="24"/>
          <w:szCs w:val="24"/>
        </w:rPr>
        <w:br/>
      </w:r>
      <w:r>
        <w:rPr>
          <w:rFonts w:asciiTheme="minorHAnsi" w:hAnsiTheme="minorHAnsi" w:cstheme="minorHAnsi"/>
          <w:b/>
          <w:sz w:val="24"/>
          <w:szCs w:val="24"/>
        </w:rPr>
        <w:t>Αίθουσα 7Α04</w:t>
      </w:r>
      <w:r w:rsidR="000D42C8" w:rsidRPr="00B70DA4">
        <w:rPr>
          <w:rFonts w:asciiTheme="minorHAnsi" w:hAnsiTheme="minorHAnsi" w:cstheme="minorHAnsi"/>
          <w:b/>
          <w:sz w:val="24"/>
          <w:szCs w:val="24"/>
        </w:rPr>
        <w:t>, Ιατρική σχολή.</w:t>
      </w:r>
    </w:p>
    <w:p w:rsidR="000B3D3B" w:rsidRPr="00B70DA4" w:rsidRDefault="000B3D3B" w:rsidP="009527E8">
      <w:pPr>
        <w:spacing w:after="100" w:afterAutospacing="1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B106F0" w:rsidRDefault="00A4238C" w:rsidP="005F2970">
      <w:r w:rsidRPr="00B70DA4">
        <w:rPr>
          <w:rFonts w:asciiTheme="minorHAnsi" w:hAnsiTheme="minorHAnsi" w:cstheme="minorHAnsi"/>
          <w:b/>
          <w:sz w:val="24"/>
          <w:szCs w:val="24"/>
        </w:rPr>
        <w:t xml:space="preserve">Σύνδεσμος </w:t>
      </w:r>
      <w:r w:rsidRPr="00B70DA4">
        <w:rPr>
          <w:rFonts w:asciiTheme="minorHAnsi" w:hAnsiTheme="minorHAnsi" w:cstheme="minorHAnsi"/>
          <w:b/>
          <w:sz w:val="24"/>
          <w:szCs w:val="24"/>
          <w:lang w:val="en-US"/>
        </w:rPr>
        <w:t>Zoom</w:t>
      </w:r>
      <w:r w:rsidR="001C253A" w:rsidRPr="00B70DA4">
        <w:rPr>
          <w:rFonts w:asciiTheme="minorHAnsi" w:hAnsiTheme="minorHAnsi" w:cstheme="minorHAnsi"/>
          <w:b/>
          <w:sz w:val="24"/>
          <w:szCs w:val="24"/>
        </w:rPr>
        <w:t xml:space="preserve"> για </w:t>
      </w:r>
      <w:r w:rsidR="00A56202">
        <w:rPr>
          <w:rFonts w:asciiTheme="minorHAnsi" w:hAnsiTheme="minorHAnsi" w:cstheme="minorHAnsi"/>
          <w:b/>
          <w:sz w:val="24"/>
          <w:szCs w:val="24"/>
        </w:rPr>
        <w:t>08</w:t>
      </w:r>
      <w:r w:rsidR="00B2577C">
        <w:rPr>
          <w:rFonts w:asciiTheme="minorHAnsi" w:hAnsiTheme="minorHAnsi" w:cstheme="minorHAnsi"/>
          <w:b/>
          <w:sz w:val="24"/>
          <w:szCs w:val="24"/>
        </w:rPr>
        <w:t xml:space="preserve"> Ιουνίου</w:t>
      </w:r>
      <w:r w:rsidR="009527E8" w:rsidRPr="00B70DA4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603092" w:rsidRPr="00B70DA4">
        <w:rPr>
          <w:rFonts w:asciiTheme="minorHAnsi" w:hAnsiTheme="minorHAnsi" w:cstheme="minorHAnsi"/>
          <w:b/>
          <w:sz w:val="24"/>
          <w:szCs w:val="24"/>
        </w:rPr>
        <w:br/>
      </w:r>
      <w:r w:rsidR="00B106F0" w:rsidRPr="00B106F0">
        <w:t>Topic: Παρουσιάσεις 1</w:t>
      </w:r>
      <w:r w:rsidR="00B106F0" w:rsidRPr="00B106F0">
        <w:br/>
        <w:t>Time: Jun 8, 2026 11:00 AM Athens</w:t>
      </w:r>
      <w:r w:rsidR="00B106F0" w:rsidRPr="00B106F0">
        <w:br/>
        <w:t>Join Zoom Meeting</w:t>
      </w:r>
      <w:r w:rsidR="00B106F0" w:rsidRPr="00B106F0">
        <w:br/>
      </w:r>
      <w:hyperlink r:id="rId11" w:history="1">
        <w:r w:rsidR="00B106F0" w:rsidRPr="00C17ED8">
          <w:rPr>
            <w:rStyle w:val="-"/>
          </w:rPr>
          <w:t>https://us06web.zoom.us/j/82359192241?pwd=O3fKo7XsTFp5e1Snbwx1BIWqhzrnKz.1</w:t>
        </w:r>
      </w:hyperlink>
      <w:r w:rsidR="00B106F0">
        <w:t xml:space="preserve"> </w:t>
      </w:r>
      <w:r w:rsidR="00B106F0" w:rsidRPr="00B106F0">
        <w:br/>
      </w:r>
      <w:r w:rsidR="00B106F0" w:rsidRPr="00B106F0">
        <w:br/>
        <w:t>Meeting ID: 823 5919 2241</w:t>
      </w:r>
      <w:r w:rsidR="00B106F0" w:rsidRPr="00B106F0">
        <w:br/>
        <w:t>Passcode: 881118</w:t>
      </w:r>
    </w:p>
    <w:p w:rsidR="0094582D" w:rsidRPr="00F16545" w:rsidRDefault="000D42C8" w:rsidP="005F2970">
      <w:pPr>
        <w:rPr>
          <w:rFonts w:asciiTheme="minorHAnsi" w:hAnsiTheme="minorHAnsi" w:cstheme="minorHAnsi"/>
          <w:b/>
          <w:sz w:val="24"/>
          <w:szCs w:val="24"/>
        </w:rPr>
      </w:pPr>
      <w:r w:rsidRPr="00B106F0">
        <w:rPr>
          <w:rFonts w:asciiTheme="minorHAnsi" w:hAnsiTheme="minorHAnsi" w:cstheme="minorHAnsi"/>
        </w:rPr>
        <w:br/>
      </w:r>
      <w:r w:rsidR="00B2577C" w:rsidRPr="00F16545">
        <w:rPr>
          <w:rFonts w:asciiTheme="minorHAnsi" w:hAnsiTheme="minorHAnsi" w:cstheme="minorHAnsi"/>
          <w:b/>
          <w:sz w:val="24"/>
          <w:szCs w:val="24"/>
        </w:rPr>
        <w:t xml:space="preserve">Σύνδεσμος </w:t>
      </w:r>
      <w:r w:rsidR="00B2577C" w:rsidRPr="00F16545">
        <w:rPr>
          <w:rFonts w:asciiTheme="minorHAnsi" w:hAnsiTheme="minorHAnsi" w:cstheme="minorHAnsi"/>
          <w:b/>
          <w:sz w:val="24"/>
          <w:szCs w:val="24"/>
          <w:lang w:val="en-US"/>
        </w:rPr>
        <w:t>Zoom</w:t>
      </w:r>
      <w:r w:rsidR="00B2577C" w:rsidRPr="00F16545">
        <w:rPr>
          <w:rFonts w:asciiTheme="minorHAnsi" w:hAnsiTheme="minorHAnsi" w:cstheme="minorHAnsi"/>
          <w:b/>
          <w:sz w:val="24"/>
          <w:szCs w:val="24"/>
        </w:rPr>
        <w:t xml:space="preserve"> για </w:t>
      </w:r>
      <w:r w:rsidR="00A56202" w:rsidRPr="00F16545">
        <w:rPr>
          <w:rFonts w:asciiTheme="minorHAnsi" w:hAnsiTheme="minorHAnsi" w:cstheme="minorHAnsi"/>
          <w:b/>
          <w:sz w:val="24"/>
          <w:szCs w:val="24"/>
        </w:rPr>
        <w:t>09</w:t>
      </w:r>
      <w:r w:rsidR="00B2577C" w:rsidRPr="00F16545">
        <w:rPr>
          <w:rFonts w:asciiTheme="minorHAnsi" w:hAnsiTheme="minorHAnsi" w:cstheme="minorHAnsi"/>
          <w:b/>
          <w:sz w:val="24"/>
          <w:szCs w:val="24"/>
        </w:rPr>
        <w:t xml:space="preserve"> Ιουνίου:</w:t>
      </w:r>
    </w:p>
    <w:p w:rsidR="00B2577C" w:rsidRDefault="00B106F0" w:rsidP="005F2970">
      <w:r w:rsidRPr="00B106F0">
        <w:rPr>
          <w:lang w:val="en-US"/>
        </w:rPr>
        <w:t>Topic</w:t>
      </w:r>
      <w:r w:rsidRPr="008B5277">
        <w:t xml:space="preserve">: </w:t>
      </w:r>
      <w:r w:rsidRPr="00B106F0">
        <w:t>Παρουσιάσεις</w:t>
      </w:r>
      <w:r w:rsidRPr="008B5277">
        <w:t xml:space="preserve"> 2</w:t>
      </w:r>
      <w:r w:rsidRPr="008B5277">
        <w:br/>
      </w:r>
      <w:r w:rsidRPr="00B106F0">
        <w:rPr>
          <w:lang w:val="en-US"/>
        </w:rPr>
        <w:t>Time</w:t>
      </w:r>
      <w:r w:rsidRPr="008B5277">
        <w:t xml:space="preserve">: </w:t>
      </w:r>
      <w:r w:rsidRPr="00B106F0">
        <w:rPr>
          <w:lang w:val="en-US"/>
        </w:rPr>
        <w:t>Jun</w:t>
      </w:r>
      <w:r w:rsidRPr="008B5277">
        <w:t xml:space="preserve"> 9, 2026 11:00 </w:t>
      </w:r>
      <w:r w:rsidRPr="00B106F0">
        <w:rPr>
          <w:lang w:val="en-US"/>
        </w:rPr>
        <w:t>AM</w:t>
      </w:r>
      <w:r w:rsidRPr="008B5277">
        <w:t xml:space="preserve"> </w:t>
      </w:r>
      <w:r w:rsidRPr="00B106F0">
        <w:rPr>
          <w:lang w:val="en-US"/>
        </w:rPr>
        <w:t>Athens</w:t>
      </w:r>
      <w:r w:rsidRPr="008B5277">
        <w:br/>
      </w:r>
      <w:r w:rsidRPr="00B106F0">
        <w:rPr>
          <w:lang w:val="en-US"/>
        </w:rPr>
        <w:t>Join</w:t>
      </w:r>
      <w:r w:rsidRPr="008B5277">
        <w:t xml:space="preserve"> </w:t>
      </w:r>
      <w:r w:rsidRPr="00B106F0">
        <w:rPr>
          <w:lang w:val="en-US"/>
        </w:rPr>
        <w:t>Zoom</w:t>
      </w:r>
      <w:r w:rsidRPr="008B5277">
        <w:t xml:space="preserve"> </w:t>
      </w:r>
      <w:r w:rsidRPr="00B106F0">
        <w:rPr>
          <w:lang w:val="en-US"/>
        </w:rPr>
        <w:t>Meeting</w:t>
      </w:r>
      <w:r w:rsidRPr="008B5277">
        <w:br/>
      </w:r>
      <w:hyperlink r:id="rId12" w:history="1">
        <w:r w:rsidRPr="00C17ED8">
          <w:rPr>
            <w:rStyle w:val="-"/>
            <w:lang w:val="en-US"/>
          </w:rPr>
          <w:t>https</w:t>
        </w:r>
        <w:r w:rsidRPr="008B5277">
          <w:rPr>
            <w:rStyle w:val="-"/>
          </w:rPr>
          <w:t>://</w:t>
        </w:r>
        <w:r w:rsidRPr="00C17ED8">
          <w:rPr>
            <w:rStyle w:val="-"/>
            <w:lang w:val="en-US"/>
          </w:rPr>
          <w:t>us</w:t>
        </w:r>
        <w:r w:rsidRPr="008B5277">
          <w:rPr>
            <w:rStyle w:val="-"/>
          </w:rPr>
          <w:t>06</w:t>
        </w:r>
        <w:r w:rsidRPr="00C17ED8">
          <w:rPr>
            <w:rStyle w:val="-"/>
            <w:lang w:val="en-US"/>
          </w:rPr>
          <w:t>web</w:t>
        </w:r>
        <w:r w:rsidRPr="008B5277">
          <w:rPr>
            <w:rStyle w:val="-"/>
          </w:rPr>
          <w:t>.</w:t>
        </w:r>
        <w:r w:rsidRPr="00C17ED8">
          <w:rPr>
            <w:rStyle w:val="-"/>
            <w:lang w:val="en-US"/>
          </w:rPr>
          <w:t>zoom</w:t>
        </w:r>
        <w:r w:rsidRPr="008B5277">
          <w:rPr>
            <w:rStyle w:val="-"/>
          </w:rPr>
          <w:t>.</w:t>
        </w:r>
        <w:r w:rsidRPr="00C17ED8">
          <w:rPr>
            <w:rStyle w:val="-"/>
            <w:lang w:val="en-US"/>
          </w:rPr>
          <w:t>us</w:t>
        </w:r>
        <w:r w:rsidRPr="008B5277">
          <w:rPr>
            <w:rStyle w:val="-"/>
          </w:rPr>
          <w:t>/</w:t>
        </w:r>
        <w:r w:rsidRPr="00C17ED8">
          <w:rPr>
            <w:rStyle w:val="-"/>
            <w:lang w:val="en-US"/>
          </w:rPr>
          <w:t>j</w:t>
        </w:r>
        <w:r w:rsidRPr="008B5277">
          <w:rPr>
            <w:rStyle w:val="-"/>
          </w:rPr>
          <w:t>/85455780659?</w:t>
        </w:r>
        <w:r w:rsidRPr="00C17ED8">
          <w:rPr>
            <w:rStyle w:val="-"/>
            <w:lang w:val="en-US"/>
          </w:rPr>
          <w:t>pwd</w:t>
        </w:r>
        <w:r w:rsidRPr="008B5277">
          <w:rPr>
            <w:rStyle w:val="-"/>
          </w:rPr>
          <w:t>=</w:t>
        </w:r>
        <w:r w:rsidRPr="00C17ED8">
          <w:rPr>
            <w:rStyle w:val="-"/>
            <w:lang w:val="en-US"/>
          </w:rPr>
          <w:t>GGzpa</w:t>
        </w:r>
        <w:r w:rsidRPr="008B5277">
          <w:rPr>
            <w:rStyle w:val="-"/>
          </w:rPr>
          <w:t>0</w:t>
        </w:r>
        <w:r w:rsidRPr="00C17ED8">
          <w:rPr>
            <w:rStyle w:val="-"/>
            <w:lang w:val="en-US"/>
          </w:rPr>
          <w:t>btULeYNLuAradLbLMHg</w:t>
        </w:r>
        <w:r w:rsidRPr="008B5277">
          <w:rPr>
            <w:rStyle w:val="-"/>
          </w:rPr>
          <w:t>6</w:t>
        </w:r>
        <w:r w:rsidRPr="00C17ED8">
          <w:rPr>
            <w:rStyle w:val="-"/>
            <w:lang w:val="en-US"/>
          </w:rPr>
          <w:t>XYyj</w:t>
        </w:r>
        <w:r w:rsidRPr="008B5277">
          <w:rPr>
            <w:rStyle w:val="-"/>
          </w:rPr>
          <w:t>.1</w:t>
        </w:r>
      </w:hyperlink>
      <w:r w:rsidRPr="008B5277">
        <w:t xml:space="preserve"> </w:t>
      </w:r>
      <w:r w:rsidRPr="008B5277">
        <w:br/>
      </w:r>
      <w:r w:rsidRPr="008B5277">
        <w:br/>
      </w:r>
      <w:r w:rsidRPr="00B106F0">
        <w:rPr>
          <w:lang w:val="en-US"/>
        </w:rPr>
        <w:t>Meeting</w:t>
      </w:r>
      <w:r w:rsidRPr="008B5277">
        <w:t xml:space="preserve"> </w:t>
      </w:r>
      <w:r w:rsidRPr="00B106F0">
        <w:rPr>
          <w:lang w:val="en-US"/>
        </w:rPr>
        <w:t>ID</w:t>
      </w:r>
      <w:r w:rsidRPr="008B5277">
        <w:t>: 854 5578 0659</w:t>
      </w:r>
      <w:r w:rsidRPr="008B5277">
        <w:br/>
      </w:r>
      <w:r w:rsidRPr="00B106F0">
        <w:rPr>
          <w:lang w:val="en-US"/>
        </w:rPr>
        <w:t>Passcode</w:t>
      </w:r>
      <w:r w:rsidRPr="008B5277">
        <w:t>: 174649</w:t>
      </w:r>
    </w:p>
    <w:p w:rsidR="005B58EA" w:rsidRPr="008B5277" w:rsidRDefault="005B58EA" w:rsidP="005F2970">
      <w:pPr>
        <w:rPr>
          <w:rFonts w:asciiTheme="minorHAnsi" w:eastAsia="Times New Roman" w:hAnsiTheme="minorHAnsi" w:cstheme="minorHAnsi"/>
          <w:lang w:eastAsia="el-GR"/>
        </w:rPr>
      </w:pPr>
    </w:p>
    <w:p w:rsidR="005E3149" w:rsidRPr="00B70DA4" w:rsidRDefault="0083570E" w:rsidP="00A81992">
      <w:pPr>
        <w:spacing w:after="100" w:afterAutospacing="1" w:line="240" w:lineRule="auto"/>
        <w:ind w:right="-341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B70DA4">
        <w:rPr>
          <w:rFonts w:asciiTheme="minorHAnsi" w:hAnsiTheme="minorHAnsi" w:cstheme="minorHAnsi"/>
          <w:b/>
          <w:sz w:val="24"/>
          <w:szCs w:val="24"/>
          <w:u w:val="single"/>
        </w:rPr>
        <w:t>Πρόγραμμα:</w:t>
      </w:r>
    </w:p>
    <w:p w:rsidR="00D04095" w:rsidRPr="00B70DA4" w:rsidRDefault="00A56202" w:rsidP="00A81992">
      <w:pPr>
        <w:spacing w:after="100" w:afterAutospacing="1" w:line="240" w:lineRule="auto"/>
        <w:ind w:right="-341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08</w:t>
      </w:r>
      <w:r w:rsidR="00B2577C">
        <w:rPr>
          <w:rFonts w:asciiTheme="minorHAnsi" w:hAnsiTheme="minorHAnsi" w:cstheme="minorHAnsi"/>
          <w:b/>
          <w:sz w:val="24"/>
          <w:szCs w:val="24"/>
          <w:u w:val="single"/>
        </w:rPr>
        <w:t xml:space="preserve"> ΙΟΥΝΙΟΥ 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1100-</w:t>
      </w:r>
      <w:r w:rsidR="005B58EA">
        <w:rPr>
          <w:rFonts w:asciiTheme="minorHAnsi" w:hAnsiTheme="minorHAnsi" w:cstheme="minorHAnsi"/>
          <w:b/>
          <w:sz w:val="24"/>
          <w:szCs w:val="24"/>
          <w:u w:val="single"/>
        </w:rPr>
        <w:t>1200</w:t>
      </w:r>
    </w:p>
    <w:p w:rsidR="002102E8" w:rsidRDefault="002102E8" w:rsidP="002102E8">
      <w:pPr>
        <w:spacing w:after="0" w:line="360" w:lineRule="auto"/>
        <w:jc w:val="both"/>
        <w:rPr>
          <w:rFonts w:cstheme="minorHAnsi"/>
        </w:rPr>
      </w:pPr>
      <w:r>
        <w:rPr>
          <w:rFonts w:asciiTheme="minorHAnsi" w:hAnsiTheme="minorHAnsi" w:cstheme="minorHAnsi"/>
          <w:b/>
          <w:iCs/>
          <w:color w:val="000000"/>
        </w:rPr>
        <w:t>1100</w:t>
      </w:r>
      <w:r w:rsidRPr="00F915A8">
        <w:rPr>
          <w:rFonts w:asciiTheme="minorHAnsi" w:hAnsiTheme="minorHAnsi" w:cstheme="minorHAnsi"/>
          <w:b/>
          <w:iCs/>
          <w:color w:val="000000"/>
        </w:rPr>
        <w:t>-11</w:t>
      </w:r>
      <w:r>
        <w:rPr>
          <w:rFonts w:asciiTheme="minorHAnsi" w:hAnsiTheme="minorHAnsi" w:cstheme="minorHAnsi"/>
          <w:b/>
          <w:iCs/>
          <w:color w:val="000000"/>
        </w:rPr>
        <w:t>15</w:t>
      </w:r>
      <w:r>
        <w:rPr>
          <w:rFonts w:asciiTheme="minorHAnsi" w:hAnsiTheme="minorHAnsi" w:cstheme="minorHAnsi"/>
          <w:iCs/>
          <w:color w:val="000000"/>
        </w:rPr>
        <w:t xml:space="preserve">: </w:t>
      </w:r>
      <w:r w:rsidRPr="00761067">
        <w:rPr>
          <w:rFonts w:cstheme="minorHAnsi"/>
        </w:rPr>
        <w:t>Ο ρόλος των Σχολικών Νοσηλευτών στη Χρόνια Απουσία Μαθητών: Απόψεις, Εμπειρίες, και Αντιλήψεις μέσα από μια Μικτή Μεθοδολογική Προσέγγιση.</w:t>
      </w:r>
    </w:p>
    <w:p w:rsidR="002102E8" w:rsidRPr="00772D19" w:rsidRDefault="002102E8" w:rsidP="002102E8">
      <w:pPr>
        <w:spacing w:after="0" w:line="360" w:lineRule="auto"/>
        <w:jc w:val="both"/>
        <w:rPr>
          <w:rFonts w:cstheme="minorHAnsi"/>
          <w:b/>
          <w:bCs/>
        </w:rPr>
      </w:pPr>
      <w:r w:rsidRPr="00772D19">
        <w:rPr>
          <w:rFonts w:cstheme="minorHAnsi"/>
          <w:b/>
          <w:bCs/>
        </w:rPr>
        <w:t>ΤΙΟΥΤΟΥΦΑ ΚΥΡΙΑΚΗ, 2024-2025 (</w:t>
      </w:r>
      <w:r w:rsidR="00772D19">
        <w:rPr>
          <w:rFonts w:cstheme="minorHAnsi"/>
          <w:b/>
          <w:bCs/>
        </w:rPr>
        <w:t xml:space="preserve">μέσω </w:t>
      </w:r>
      <w:r w:rsidRPr="00772D19">
        <w:rPr>
          <w:rFonts w:cstheme="minorHAnsi"/>
          <w:b/>
          <w:bCs/>
          <w:lang w:val="en-US"/>
        </w:rPr>
        <w:t>zoom</w:t>
      </w:r>
      <w:r w:rsidRPr="00772D19">
        <w:rPr>
          <w:rFonts w:cstheme="minorHAnsi"/>
          <w:b/>
          <w:bCs/>
        </w:rPr>
        <w:t>)</w:t>
      </w:r>
    </w:p>
    <w:p w:rsidR="002102E8" w:rsidRPr="00C8284C" w:rsidRDefault="002102E8" w:rsidP="002102E8">
      <w:pPr>
        <w:rPr>
          <w:rFonts w:cstheme="minorHAnsi"/>
        </w:rPr>
      </w:pPr>
      <w:r w:rsidRPr="00C8284C">
        <w:rPr>
          <w:rFonts w:cstheme="minorHAnsi"/>
        </w:rPr>
        <w:t>Επιβλέπουσα: Μπουλουκάκη Ιζόλδη</w:t>
      </w:r>
    </w:p>
    <w:p w:rsidR="002102E8" w:rsidRPr="00C8284C" w:rsidRDefault="002102E8" w:rsidP="002102E8">
      <w:pPr>
        <w:rPr>
          <w:rFonts w:cstheme="minorHAnsi"/>
        </w:rPr>
      </w:pPr>
      <w:r w:rsidRPr="00C8284C">
        <w:rPr>
          <w:rFonts w:cstheme="minorHAnsi"/>
        </w:rPr>
        <w:t>Συνεπιβλέποντες: Τσιλιγιάννη Ιωάννα</w:t>
      </w:r>
    </w:p>
    <w:p w:rsidR="002102E8" w:rsidRPr="00C8284C" w:rsidRDefault="002102E8" w:rsidP="002102E8">
      <w:pPr>
        <w:rPr>
          <w:rFonts w:cstheme="minorHAnsi"/>
        </w:rPr>
      </w:pPr>
      <w:r w:rsidRPr="00C8284C">
        <w:rPr>
          <w:rFonts w:cstheme="minorHAnsi"/>
        </w:rPr>
        <w:lastRenderedPageBreak/>
        <w:t>Συμβουλευτική επιτροπή: Χριστοδουλάκης Αντώνιος</w:t>
      </w:r>
    </w:p>
    <w:p w:rsidR="002102E8" w:rsidRDefault="002102E8" w:rsidP="002102E8">
      <w:pPr>
        <w:spacing w:after="0" w:line="360" w:lineRule="auto"/>
        <w:jc w:val="both"/>
        <w:rPr>
          <w:rFonts w:asciiTheme="minorHAnsi" w:hAnsiTheme="minorHAnsi" w:cstheme="minorHAnsi"/>
          <w:iCs/>
          <w:color w:val="000000"/>
        </w:rPr>
      </w:pPr>
      <w:r w:rsidRPr="00C8284C">
        <w:rPr>
          <w:rFonts w:cstheme="minorHAnsi"/>
        </w:rPr>
        <w:t>Εξεταστική επιτροπή: Μπουλουκάκη Ιζόλδη, Τσιλιγιάννη ιωάννα, Τσουκαλάς Γρηγόριος</w:t>
      </w:r>
    </w:p>
    <w:p w:rsidR="002102E8" w:rsidRDefault="002102E8" w:rsidP="00356206">
      <w:pPr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</w:rPr>
      </w:pPr>
    </w:p>
    <w:p w:rsidR="00356206" w:rsidRPr="00356206" w:rsidRDefault="00F915A8" w:rsidP="00356206">
      <w:pPr>
        <w:autoSpaceDE w:val="0"/>
        <w:autoSpaceDN w:val="0"/>
        <w:adjustRightInd w:val="0"/>
        <w:rPr>
          <w:rFonts w:asciiTheme="minorHAnsi" w:eastAsia="CIDFont+F7" w:hAnsiTheme="minorHAnsi" w:cstheme="minorHAnsi"/>
        </w:rPr>
      </w:pPr>
      <w:r>
        <w:rPr>
          <w:rFonts w:asciiTheme="minorHAnsi" w:hAnsiTheme="minorHAnsi" w:cstheme="minorHAnsi"/>
          <w:b/>
          <w:iCs/>
          <w:color w:val="000000"/>
        </w:rPr>
        <w:t>1</w:t>
      </w:r>
      <w:r w:rsidRPr="00F915A8">
        <w:rPr>
          <w:rFonts w:asciiTheme="minorHAnsi" w:hAnsiTheme="minorHAnsi" w:cstheme="minorHAnsi"/>
          <w:b/>
          <w:iCs/>
          <w:color w:val="000000"/>
        </w:rPr>
        <w:t>1</w:t>
      </w:r>
      <w:r w:rsidR="002102E8">
        <w:rPr>
          <w:rFonts w:asciiTheme="minorHAnsi" w:hAnsiTheme="minorHAnsi" w:cstheme="minorHAnsi"/>
          <w:b/>
          <w:iCs/>
          <w:color w:val="000000"/>
        </w:rPr>
        <w:t>15</w:t>
      </w:r>
      <w:r w:rsidR="0038193D" w:rsidRPr="00356206">
        <w:rPr>
          <w:rFonts w:asciiTheme="minorHAnsi" w:hAnsiTheme="minorHAnsi" w:cstheme="minorHAnsi"/>
          <w:b/>
          <w:iCs/>
          <w:color w:val="000000"/>
        </w:rPr>
        <w:t>-</w:t>
      </w:r>
      <w:r>
        <w:rPr>
          <w:rFonts w:asciiTheme="minorHAnsi" w:hAnsiTheme="minorHAnsi" w:cstheme="minorHAnsi"/>
          <w:b/>
          <w:iCs/>
          <w:color w:val="000000"/>
        </w:rPr>
        <w:t>1</w:t>
      </w:r>
      <w:r w:rsidR="002102E8">
        <w:rPr>
          <w:rFonts w:asciiTheme="minorHAnsi" w:hAnsiTheme="minorHAnsi" w:cstheme="minorHAnsi"/>
          <w:b/>
          <w:iCs/>
          <w:color w:val="000000"/>
        </w:rPr>
        <w:t>130</w:t>
      </w:r>
      <w:r w:rsidR="0038193D" w:rsidRPr="00356206">
        <w:rPr>
          <w:rFonts w:asciiTheme="minorHAnsi" w:hAnsiTheme="minorHAnsi" w:cstheme="minorHAnsi"/>
          <w:b/>
          <w:iCs/>
          <w:color w:val="000000"/>
        </w:rPr>
        <w:t>:</w:t>
      </w:r>
      <w:r w:rsidR="0038193D" w:rsidRPr="00356206">
        <w:rPr>
          <w:rFonts w:asciiTheme="minorHAnsi" w:hAnsiTheme="minorHAnsi" w:cstheme="minorHAnsi"/>
          <w:iCs/>
          <w:color w:val="000000"/>
        </w:rPr>
        <w:t xml:space="preserve"> </w:t>
      </w:r>
      <w:r w:rsidR="00356206" w:rsidRPr="00356206">
        <w:rPr>
          <w:rFonts w:asciiTheme="minorHAnsi" w:eastAsia="CIDFont+F7" w:hAnsiTheme="minorHAnsi" w:cstheme="minorHAnsi"/>
        </w:rPr>
        <w:t xml:space="preserve">Παράγοντες που σχετίζονται με τις καπνιστικές συμπεριφορές των εφήβων. </w:t>
      </w:r>
    </w:p>
    <w:p w:rsidR="0038193D" w:rsidRPr="00356206" w:rsidRDefault="00356206" w:rsidP="00D246CA">
      <w:pPr>
        <w:jc w:val="both"/>
        <w:rPr>
          <w:rFonts w:asciiTheme="minorHAnsi" w:hAnsiTheme="minorHAnsi" w:cstheme="minorHAnsi"/>
        </w:rPr>
      </w:pPr>
      <w:r w:rsidRPr="00356206">
        <w:rPr>
          <w:rFonts w:asciiTheme="minorHAnsi" w:hAnsiTheme="minorHAnsi" w:cstheme="minorHAnsi"/>
          <w:b/>
          <w:bCs/>
          <w:color w:val="000000"/>
        </w:rPr>
        <w:t>ΒΑΒΟΥΛΑΣ ΔΗΜΗΤΡΙΟΣ, 2024-2025</w:t>
      </w:r>
    </w:p>
    <w:p w:rsidR="00356206" w:rsidRPr="00356206" w:rsidRDefault="00356206" w:rsidP="00356206">
      <w:pPr>
        <w:rPr>
          <w:rFonts w:asciiTheme="minorHAnsi" w:hAnsiTheme="minorHAnsi" w:cstheme="minorHAnsi"/>
        </w:rPr>
      </w:pPr>
      <w:r w:rsidRPr="00356206">
        <w:rPr>
          <w:rFonts w:asciiTheme="minorHAnsi" w:hAnsiTheme="minorHAnsi" w:cstheme="minorHAnsi"/>
        </w:rPr>
        <w:t>Επιβλέπουσα: Τσιλιγιάννη Ιωάννα</w:t>
      </w:r>
    </w:p>
    <w:p w:rsidR="00356206" w:rsidRPr="00356206" w:rsidRDefault="00356206" w:rsidP="00356206">
      <w:pPr>
        <w:rPr>
          <w:rFonts w:asciiTheme="minorHAnsi" w:hAnsiTheme="minorHAnsi" w:cstheme="minorHAnsi"/>
        </w:rPr>
      </w:pPr>
      <w:r w:rsidRPr="00356206">
        <w:rPr>
          <w:rFonts w:asciiTheme="minorHAnsi" w:hAnsiTheme="minorHAnsi" w:cstheme="minorHAnsi"/>
        </w:rPr>
        <w:t>Συνεπιβλέποντες: Μπουλουκάκη Ιζόλδη</w:t>
      </w:r>
    </w:p>
    <w:p w:rsidR="00356206" w:rsidRPr="00A56202" w:rsidRDefault="00356206" w:rsidP="00356206">
      <w:pPr>
        <w:rPr>
          <w:rFonts w:asciiTheme="minorHAnsi" w:hAnsiTheme="minorHAnsi" w:cstheme="minorHAnsi"/>
        </w:rPr>
      </w:pPr>
      <w:r w:rsidRPr="00356206">
        <w:rPr>
          <w:rFonts w:asciiTheme="minorHAnsi" w:hAnsiTheme="minorHAnsi" w:cstheme="minorHAnsi"/>
        </w:rPr>
        <w:t>Συμβουλευτική επιτροπή: Χριστοδουλάκης Αντώνιος</w:t>
      </w:r>
    </w:p>
    <w:p w:rsidR="00356206" w:rsidRDefault="00356206" w:rsidP="00356206">
      <w:pPr>
        <w:rPr>
          <w:rFonts w:asciiTheme="minorHAnsi" w:hAnsiTheme="minorHAnsi" w:cstheme="minorHAnsi"/>
        </w:rPr>
      </w:pPr>
      <w:r w:rsidRPr="00356206">
        <w:rPr>
          <w:rFonts w:asciiTheme="minorHAnsi" w:hAnsiTheme="minorHAnsi" w:cstheme="minorHAnsi"/>
        </w:rPr>
        <w:t>Εξεταστική επιτροπή: Τσιλιγιάννη Ιωάννα, Μπουλουκάκη Ιζόλδη, Σχίζα Σοφία</w:t>
      </w:r>
    </w:p>
    <w:p w:rsidR="003B7030" w:rsidRPr="00A56202" w:rsidRDefault="003B7030" w:rsidP="003B7030">
      <w:pPr>
        <w:rPr>
          <w:rFonts w:cstheme="minorHAnsi"/>
        </w:rPr>
      </w:pPr>
    </w:p>
    <w:p w:rsidR="00462B7D" w:rsidRPr="00761067" w:rsidRDefault="002102E8" w:rsidP="00462B7D">
      <w:pPr>
        <w:tabs>
          <w:tab w:val="left" w:pos="2376"/>
        </w:tabs>
        <w:rPr>
          <w:rFonts w:asciiTheme="minorHAnsi" w:hAnsiTheme="minorHAnsi" w:cstheme="minorHAnsi"/>
        </w:rPr>
      </w:pPr>
      <w:r>
        <w:rPr>
          <w:rFonts w:cstheme="minorHAnsi"/>
          <w:b/>
        </w:rPr>
        <w:t>1130-1145</w:t>
      </w:r>
      <w:r w:rsidR="00462B7D" w:rsidRPr="00462B7D">
        <w:rPr>
          <w:rFonts w:cstheme="minorHAnsi"/>
          <w:b/>
        </w:rPr>
        <w:t xml:space="preserve">: </w:t>
      </w:r>
      <w:r w:rsidR="00462B7D" w:rsidRPr="00761067">
        <w:rPr>
          <w:rFonts w:asciiTheme="minorHAnsi" w:hAnsiTheme="minorHAnsi" w:cstheme="minorHAnsi"/>
        </w:rPr>
        <w:t xml:space="preserve">Αξιολόγηση της ικανοποίησης των ασθενών από την ημερήσια νοσηλεία σε ένα τριτοβάθμιο νοσοκομείο στην Ελλάδα: Μία μελέτη μικτής μεθοδολογίας. </w:t>
      </w:r>
    </w:p>
    <w:p w:rsidR="00462B7D" w:rsidRPr="00A56202" w:rsidRDefault="00462B7D" w:rsidP="00356206">
      <w:pPr>
        <w:rPr>
          <w:rFonts w:asciiTheme="minorHAnsi" w:hAnsiTheme="minorHAnsi" w:cstheme="minorHAnsi"/>
          <w:b/>
          <w:bCs/>
          <w:color w:val="000000"/>
        </w:rPr>
      </w:pPr>
      <w:r w:rsidRPr="00761067">
        <w:rPr>
          <w:rFonts w:asciiTheme="minorHAnsi" w:hAnsiTheme="minorHAnsi" w:cstheme="minorHAnsi"/>
          <w:b/>
          <w:bCs/>
          <w:color w:val="000000"/>
        </w:rPr>
        <w:t>ΠΑΤΕΡΑΚΗ ΠΕΛΑΓΙΑ</w:t>
      </w:r>
      <w:r w:rsidRPr="00A56202">
        <w:rPr>
          <w:rFonts w:asciiTheme="minorHAnsi" w:hAnsiTheme="minorHAnsi" w:cstheme="minorHAnsi"/>
          <w:b/>
          <w:bCs/>
          <w:color w:val="000000"/>
        </w:rPr>
        <w:t>, 2024-2025</w:t>
      </w:r>
    </w:p>
    <w:p w:rsidR="00462B7D" w:rsidRPr="00C8284C" w:rsidRDefault="00462B7D" w:rsidP="00462B7D">
      <w:pPr>
        <w:rPr>
          <w:rFonts w:cstheme="minorHAnsi"/>
        </w:rPr>
      </w:pPr>
      <w:r>
        <w:rPr>
          <w:rFonts w:cstheme="minorHAnsi"/>
        </w:rPr>
        <w:t>Επιβλέπουσα</w:t>
      </w:r>
      <w:r w:rsidRPr="00C8284C">
        <w:rPr>
          <w:rFonts w:cstheme="minorHAnsi"/>
        </w:rPr>
        <w:t>: Μπουλουκάκη Ιζόλδη</w:t>
      </w:r>
    </w:p>
    <w:p w:rsidR="00462B7D" w:rsidRPr="00C8284C" w:rsidRDefault="00462B7D" w:rsidP="00462B7D">
      <w:pPr>
        <w:rPr>
          <w:rFonts w:cstheme="minorHAnsi"/>
        </w:rPr>
      </w:pPr>
      <w:r w:rsidRPr="00C8284C">
        <w:rPr>
          <w:rFonts w:cstheme="minorHAnsi"/>
        </w:rPr>
        <w:t>Συνεπιβλέποντες: Τσιλιγιάννη Ιωάννα</w:t>
      </w:r>
    </w:p>
    <w:p w:rsidR="00462B7D" w:rsidRPr="00A56202" w:rsidRDefault="00462B7D" w:rsidP="00462B7D">
      <w:pPr>
        <w:rPr>
          <w:rFonts w:cstheme="minorHAnsi"/>
        </w:rPr>
      </w:pPr>
      <w:r w:rsidRPr="00C8284C">
        <w:rPr>
          <w:rFonts w:cstheme="minorHAnsi"/>
        </w:rPr>
        <w:t>Συμβουλευτική επιτροπή: Χριστοδουλάκης Αντώνιος</w:t>
      </w:r>
    </w:p>
    <w:p w:rsidR="00462B7D" w:rsidRPr="00462B7D" w:rsidRDefault="00462B7D" w:rsidP="00462B7D">
      <w:pPr>
        <w:rPr>
          <w:rFonts w:cstheme="minorHAnsi"/>
          <w:b/>
        </w:rPr>
      </w:pPr>
      <w:r w:rsidRPr="00C8284C">
        <w:rPr>
          <w:rFonts w:cstheme="minorHAnsi"/>
        </w:rPr>
        <w:t>Εξεταστική επιτροπή: Μπουλουκάκη Ιζόλδη, Τσιλιγιάννη Ιωάννα, Σχίζα Σοφία</w:t>
      </w:r>
    </w:p>
    <w:p w:rsidR="00703394" w:rsidRPr="0021430A" w:rsidRDefault="00703394" w:rsidP="00594AE1">
      <w:pPr>
        <w:spacing w:after="0" w:line="360" w:lineRule="auto"/>
        <w:jc w:val="both"/>
        <w:rPr>
          <w:rFonts w:asciiTheme="minorHAnsi" w:hAnsiTheme="minorHAnsi" w:cstheme="minorHAnsi"/>
        </w:rPr>
      </w:pPr>
    </w:p>
    <w:p w:rsidR="00B2577C" w:rsidRDefault="00A56202" w:rsidP="00B2577C">
      <w:pPr>
        <w:spacing w:after="100" w:afterAutospacing="1" w:line="240" w:lineRule="auto"/>
        <w:ind w:right="-341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201AB">
        <w:rPr>
          <w:rFonts w:asciiTheme="minorHAnsi" w:hAnsiTheme="minorHAnsi" w:cstheme="minorHAnsi"/>
          <w:b/>
          <w:sz w:val="24"/>
          <w:szCs w:val="24"/>
          <w:u w:val="single"/>
        </w:rPr>
        <w:t xml:space="preserve">09 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ΙΟΥΝΙΟΥ</w:t>
      </w:r>
      <w:r w:rsidR="00FD39CA" w:rsidRPr="00D201AB">
        <w:rPr>
          <w:rFonts w:asciiTheme="minorHAnsi" w:hAnsiTheme="minorHAnsi" w:cstheme="minorHAnsi"/>
          <w:b/>
          <w:sz w:val="24"/>
          <w:szCs w:val="24"/>
          <w:u w:val="single"/>
        </w:rPr>
        <w:t xml:space="preserve"> 1130</w:t>
      </w:r>
      <w:r w:rsidRPr="00D201AB">
        <w:rPr>
          <w:rFonts w:asciiTheme="minorHAnsi" w:hAnsiTheme="minorHAnsi" w:cstheme="minorHAnsi"/>
          <w:b/>
          <w:sz w:val="24"/>
          <w:szCs w:val="24"/>
          <w:u w:val="single"/>
        </w:rPr>
        <w:t>-1300</w:t>
      </w:r>
    </w:p>
    <w:p w:rsidR="00D201AB" w:rsidRPr="00D201AB" w:rsidRDefault="00D201AB" w:rsidP="00B2577C">
      <w:pPr>
        <w:spacing w:after="100" w:afterAutospacing="1" w:line="240" w:lineRule="auto"/>
        <w:ind w:right="-341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D201AB" w:rsidRPr="00A56202" w:rsidRDefault="00D201AB" w:rsidP="00D201AB">
      <w:pPr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cstheme="minorHAnsi"/>
          <w:b/>
        </w:rPr>
        <w:t>1130-1145</w:t>
      </w:r>
      <w:r>
        <w:rPr>
          <w:rFonts w:cstheme="minorHAnsi"/>
        </w:rPr>
        <w:t xml:space="preserve">: </w:t>
      </w:r>
      <w:r w:rsidRPr="00761067">
        <w:rPr>
          <w:rFonts w:asciiTheme="minorHAnsi" w:hAnsiTheme="minorHAnsi" w:cstheme="minorHAnsi"/>
        </w:rPr>
        <w:t xml:space="preserve">Μικροβιακή αντοχή: μοριακή ανίχνευση γονιδίων ανθεκτικότητας και παθογένειας </w:t>
      </w:r>
      <w:r w:rsidRPr="00761067">
        <w:rPr>
          <w:rFonts w:asciiTheme="minorHAnsi" w:hAnsiTheme="minorHAnsi" w:cstheme="minorHAnsi"/>
          <w:i/>
          <w:iCs/>
          <w:lang w:val="en-US"/>
        </w:rPr>
        <w:t>Escherichia</w:t>
      </w:r>
      <w:r w:rsidRPr="00761067">
        <w:rPr>
          <w:rFonts w:asciiTheme="minorHAnsi" w:hAnsiTheme="minorHAnsi" w:cstheme="minorHAnsi"/>
          <w:i/>
          <w:iCs/>
        </w:rPr>
        <w:t xml:space="preserve"> </w:t>
      </w:r>
      <w:r w:rsidRPr="00761067">
        <w:rPr>
          <w:rFonts w:asciiTheme="minorHAnsi" w:hAnsiTheme="minorHAnsi" w:cstheme="minorHAnsi"/>
          <w:i/>
          <w:iCs/>
          <w:lang w:val="en-US"/>
        </w:rPr>
        <w:t>coli</w:t>
      </w:r>
      <w:r w:rsidRPr="00761067">
        <w:rPr>
          <w:rFonts w:asciiTheme="minorHAnsi" w:hAnsiTheme="minorHAnsi" w:cstheme="minorHAnsi"/>
        </w:rPr>
        <w:t xml:space="preserve"> από σύστημα επεξεργασίας λυμάτων στην Κρήτη- Μια περιγραφική μελέτη στο πλαίσιο της Ενιαίας Υγείας.</w:t>
      </w:r>
    </w:p>
    <w:p w:rsidR="00D201AB" w:rsidRPr="00A56202" w:rsidRDefault="00D201AB" w:rsidP="00D201AB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761067">
        <w:rPr>
          <w:rFonts w:asciiTheme="minorHAnsi" w:hAnsiTheme="minorHAnsi" w:cstheme="minorHAnsi"/>
          <w:b/>
          <w:bCs/>
        </w:rPr>
        <w:t>ΣΥΓΓΕΛΑΚΗ ΓΑΒΡΙΕΛΑ</w:t>
      </w:r>
      <w:r w:rsidRPr="00A56202">
        <w:rPr>
          <w:rFonts w:asciiTheme="minorHAnsi" w:hAnsiTheme="minorHAnsi" w:cstheme="minorHAnsi"/>
          <w:b/>
          <w:bCs/>
        </w:rPr>
        <w:t>, 2024-2025</w:t>
      </w:r>
    </w:p>
    <w:p w:rsidR="00D201AB" w:rsidRPr="00C8284C" w:rsidRDefault="00D201AB" w:rsidP="00D201AB">
      <w:pPr>
        <w:rPr>
          <w:rFonts w:cstheme="minorHAnsi"/>
        </w:rPr>
      </w:pPr>
      <w:r w:rsidRPr="00C8284C">
        <w:rPr>
          <w:rFonts w:cstheme="minorHAnsi"/>
        </w:rPr>
        <w:t>Επιβλέπουσα: Τρυφινοπούλου Κυριακή</w:t>
      </w:r>
    </w:p>
    <w:p w:rsidR="00D201AB" w:rsidRPr="00C8284C" w:rsidRDefault="00D201AB" w:rsidP="00D201AB">
      <w:pPr>
        <w:rPr>
          <w:rFonts w:cstheme="minorHAnsi"/>
        </w:rPr>
      </w:pPr>
      <w:r w:rsidRPr="00C8284C">
        <w:rPr>
          <w:rFonts w:cstheme="minorHAnsi"/>
        </w:rPr>
        <w:t>Συνεπιβλέποντες: Ψαρουλάκη Άννα, Χαμηλός Γεώργιος</w:t>
      </w:r>
    </w:p>
    <w:p w:rsidR="00D201AB" w:rsidRPr="00A56202" w:rsidRDefault="00D201AB" w:rsidP="00D201AB">
      <w:pPr>
        <w:rPr>
          <w:rFonts w:cstheme="minorHAnsi"/>
        </w:rPr>
      </w:pPr>
      <w:r w:rsidRPr="00C8284C">
        <w:rPr>
          <w:rFonts w:cstheme="minorHAnsi"/>
        </w:rPr>
        <w:t>Συμβουλευτική επιτροπή: Χοχλάκης Δημοσθένης</w:t>
      </w:r>
    </w:p>
    <w:p w:rsidR="00D201AB" w:rsidRPr="004E2754" w:rsidRDefault="00D201AB" w:rsidP="00D201AB">
      <w:pPr>
        <w:spacing w:after="0" w:line="360" w:lineRule="auto"/>
        <w:jc w:val="both"/>
        <w:rPr>
          <w:rFonts w:asciiTheme="minorHAnsi" w:hAnsiTheme="minorHAnsi" w:cstheme="minorHAnsi"/>
          <w:iCs/>
          <w:color w:val="000000"/>
        </w:rPr>
      </w:pPr>
      <w:r w:rsidRPr="00C8284C">
        <w:rPr>
          <w:rFonts w:cstheme="minorHAnsi"/>
        </w:rPr>
        <w:t>Εξεταστική επιτροπή: Τρυφινοπούλου Κυριακή, Ψαρουλάκη Άννα, Τσιλιγιάννη Ιωάννα</w:t>
      </w:r>
    </w:p>
    <w:p w:rsidR="0021430A" w:rsidRPr="00D201AB" w:rsidRDefault="0021430A" w:rsidP="00761C6E">
      <w:pPr>
        <w:rPr>
          <w:rFonts w:cstheme="minorHAnsi"/>
          <w:b/>
        </w:rPr>
      </w:pPr>
    </w:p>
    <w:p w:rsidR="00DF5EA6" w:rsidRPr="00E12DDF" w:rsidRDefault="00D201AB" w:rsidP="00DF5EA6">
      <w:pPr>
        <w:tabs>
          <w:tab w:val="left" w:pos="2376"/>
        </w:tabs>
        <w:rPr>
          <w:rFonts w:cstheme="minorHAnsi"/>
          <w:lang w:val="en-US"/>
        </w:rPr>
      </w:pPr>
      <w:r w:rsidRPr="00D201AB">
        <w:rPr>
          <w:rFonts w:asciiTheme="minorHAnsi" w:hAnsiTheme="minorHAnsi" w:cstheme="minorHAnsi"/>
          <w:b/>
          <w:iCs/>
          <w:color w:val="000000"/>
          <w:lang w:val="en-US"/>
        </w:rPr>
        <w:t>1145-1200</w:t>
      </w:r>
      <w:r w:rsidR="0021430A">
        <w:rPr>
          <w:rFonts w:asciiTheme="minorHAnsi" w:hAnsiTheme="minorHAnsi" w:cstheme="minorHAnsi"/>
          <w:iCs/>
          <w:color w:val="000000"/>
          <w:lang w:val="en-US"/>
        </w:rPr>
        <w:t xml:space="preserve">: </w:t>
      </w:r>
      <w:r w:rsidR="00DF5EA6" w:rsidRPr="00761067">
        <w:rPr>
          <w:rFonts w:cstheme="minorHAnsi"/>
          <w:lang w:val="en-US"/>
        </w:rPr>
        <w:t xml:space="preserve">Evaluation of the Quality of Life and Well Being in Patients with Chronic </w:t>
      </w:r>
      <w:r w:rsidR="00DF5EA6">
        <w:rPr>
          <w:rFonts w:cstheme="minorHAnsi"/>
          <w:lang w:val="en-US"/>
        </w:rPr>
        <w:t xml:space="preserve">Idiopathic </w:t>
      </w:r>
      <w:r w:rsidR="00DF5EA6" w:rsidRPr="00761067">
        <w:rPr>
          <w:rFonts w:cstheme="minorHAnsi"/>
          <w:lang w:val="en-US"/>
        </w:rPr>
        <w:t>Neutropenia: A Cross-sectional</w:t>
      </w:r>
      <w:r w:rsidR="00DF5EA6" w:rsidRPr="00E12DDF">
        <w:rPr>
          <w:rFonts w:cstheme="minorHAnsi"/>
          <w:lang w:val="en-US"/>
        </w:rPr>
        <w:t xml:space="preserve"> </w:t>
      </w:r>
      <w:r w:rsidR="00DF5EA6">
        <w:rPr>
          <w:rFonts w:cstheme="minorHAnsi"/>
          <w:lang w:val="en-US"/>
        </w:rPr>
        <w:t>Pilot Study</w:t>
      </w:r>
    </w:p>
    <w:p w:rsidR="0021430A" w:rsidRPr="00A56202" w:rsidRDefault="0021430A" w:rsidP="00DF5EA6">
      <w:pPr>
        <w:tabs>
          <w:tab w:val="left" w:pos="2376"/>
        </w:tabs>
        <w:rPr>
          <w:rFonts w:asciiTheme="minorHAnsi" w:hAnsiTheme="minorHAnsi" w:cstheme="minorHAnsi"/>
          <w:b/>
          <w:bCs/>
          <w:color w:val="000000"/>
        </w:rPr>
      </w:pPr>
      <w:r w:rsidRPr="00761067">
        <w:rPr>
          <w:rFonts w:asciiTheme="minorHAnsi" w:hAnsiTheme="minorHAnsi" w:cstheme="minorHAnsi"/>
          <w:b/>
          <w:bCs/>
          <w:color w:val="000000"/>
        </w:rPr>
        <w:t>ΠΕΡΑΝΤΩΝΑΚΗ ΑΝΝΑ ΜΑΡΙΑ</w:t>
      </w:r>
      <w:r w:rsidRPr="00A56202">
        <w:rPr>
          <w:rFonts w:asciiTheme="minorHAnsi" w:hAnsiTheme="minorHAnsi" w:cstheme="minorHAnsi"/>
          <w:b/>
          <w:bCs/>
          <w:color w:val="000000"/>
        </w:rPr>
        <w:t>, 2024-2025</w:t>
      </w:r>
    </w:p>
    <w:p w:rsidR="0021430A" w:rsidRPr="00C8284C" w:rsidRDefault="0021430A" w:rsidP="0021430A">
      <w:pPr>
        <w:rPr>
          <w:rFonts w:cstheme="minorHAnsi"/>
        </w:rPr>
      </w:pPr>
      <w:r w:rsidRPr="00C8284C">
        <w:rPr>
          <w:rFonts w:cstheme="minorHAnsi"/>
        </w:rPr>
        <w:t xml:space="preserve">Επιβλέπων: </w:t>
      </w:r>
      <w:r w:rsidRPr="00C8284C">
        <w:rPr>
          <w:rFonts w:eastAsia="Times New Roman" w:cstheme="minorHAnsi"/>
          <w:color w:val="222222"/>
        </w:rPr>
        <w:t>Κριτσωτάκης Ευάγγελος</w:t>
      </w:r>
    </w:p>
    <w:p w:rsidR="0021430A" w:rsidRPr="00A56202" w:rsidRDefault="0021430A" w:rsidP="0021430A">
      <w:pPr>
        <w:rPr>
          <w:rFonts w:cstheme="minorHAnsi"/>
        </w:rPr>
      </w:pPr>
      <w:r w:rsidRPr="00C8284C">
        <w:rPr>
          <w:rFonts w:cstheme="minorHAnsi"/>
        </w:rPr>
        <w:t>Συνεπιβλέποντες: Παπαδάκη Ελένη</w:t>
      </w:r>
    </w:p>
    <w:p w:rsidR="0021430A" w:rsidRPr="00A56202" w:rsidRDefault="0021430A" w:rsidP="0021430A">
      <w:pPr>
        <w:spacing w:after="0" w:line="360" w:lineRule="auto"/>
        <w:jc w:val="both"/>
        <w:rPr>
          <w:rFonts w:eastAsia="Times New Roman" w:cstheme="minorHAnsi"/>
          <w:color w:val="222222"/>
        </w:rPr>
      </w:pPr>
      <w:r w:rsidRPr="00C8284C">
        <w:rPr>
          <w:rFonts w:cstheme="minorHAnsi"/>
        </w:rPr>
        <w:lastRenderedPageBreak/>
        <w:t>Εξεταστική επιτροπή:</w:t>
      </w:r>
      <w:r w:rsidRPr="00C8284C">
        <w:rPr>
          <w:rFonts w:eastAsia="Times New Roman" w:cstheme="minorHAnsi"/>
          <w:color w:val="222222"/>
        </w:rPr>
        <w:t xml:space="preserve"> Κριτσωτάκης Ευάγγελος, Παπαδάκη Ελένη, Τσιλιγιάννη Ιωάννα</w:t>
      </w:r>
    </w:p>
    <w:p w:rsidR="0021430A" w:rsidRDefault="0021430A" w:rsidP="004E2754">
      <w:pPr>
        <w:spacing w:after="0" w:line="360" w:lineRule="auto"/>
        <w:jc w:val="both"/>
        <w:rPr>
          <w:rFonts w:cstheme="minorHAnsi"/>
        </w:rPr>
      </w:pPr>
    </w:p>
    <w:p w:rsidR="00761C6E" w:rsidRPr="00761067" w:rsidRDefault="00D201AB" w:rsidP="00761C6E">
      <w:pPr>
        <w:tabs>
          <w:tab w:val="left" w:pos="2376"/>
        </w:tabs>
        <w:rPr>
          <w:rFonts w:asciiTheme="minorHAnsi" w:hAnsiTheme="minorHAnsi" w:cstheme="minorHAnsi"/>
        </w:rPr>
      </w:pPr>
      <w:r>
        <w:rPr>
          <w:rFonts w:cstheme="minorHAnsi"/>
          <w:b/>
        </w:rPr>
        <w:t>1200-1215</w:t>
      </w:r>
      <w:r w:rsidR="00761C6E" w:rsidRPr="003B7030">
        <w:rPr>
          <w:rFonts w:cstheme="minorHAnsi"/>
        </w:rPr>
        <w:t xml:space="preserve">: </w:t>
      </w:r>
      <w:r w:rsidR="00761C6E" w:rsidRPr="00761067">
        <w:rPr>
          <w:rFonts w:asciiTheme="minorHAnsi" w:hAnsiTheme="minorHAnsi" w:cstheme="minorHAnsi"/>
        </w:rPr>
        <w:t>Γνώσεις, απόψεις και ετοιμότητα του προσωπικού του Νοσοκομείου  Ρεθύμνου σχετικά με την αντιμετώπιση μαζικών καταστροφών: μια συγχρονική μελέτη.</w:t>
      </w:r>
    </w:p>
    <w:p w:rsidR="00761C6E" w:rsidRPr="00A56202" w:rsidRDefault="00761C6E" w:rsidP="00761C6E">
      <w:pPr>
        <w:rPr>
          <w:rFonts w:asciiTheme="minorHAnsi" w:hAnsiTheme="minorHAnsi" w:cstheme="minorHAnsi"/>
          <w:b/>
          <w:bCs/>
        </w:rPr>
      </w:pPr>
      <w:r w:rsidRPr="00761067">
        <w:rPr>
          <w:rFonts w:asciiTheme="minorHAnsi" w:hAnsiTheme="minorHAnsi" w:cstheme="minorHAnsi"/>
          <w:b/>
          <w:bCs/>
        </w:rPr>
        <w:t>ΚΟΥΤΣΙΠΕΤΣΙΔΗΣ ΒΑΙΤΣΗΣ</w:t>
      </w:r>
      <w:r w:rsidRPr="00A56202">
        <w:rPr>
          <w:rFonts w:asciiTheme="minorHAnsi" w:hAnsiTheme="minorHAnsi" w:cstheme="minorHAnsi"/>
          <w:b/>
          <w:bCs/>
        </w:rPr>
        <w:t>, 2024-2025</w:t>
      </w:r>
    </w:p>
    <w:p w:rsidR="00761C6E" w:rsidRPr="00C8284C" w:rsidRDefault="00761C6E" w:rsidP="00761C6E">
      <w:pPr>
        <w:rPr>
          <w:rFonts w:cstheme="minorHAnsi"/>
        </w:rPr>
      </w:pPr>
      <w:r w:rsidRPr="00C8284C">
        <w:rPr>
          <w:rFonts w:cstheme="minorHAnsi"/>
        </w:rPr>
        <w:t>Επιβλέπων: Λιονής Χρήστος</w:t>
      </w:r>
    </w:p>
    <w:p w:rsidR="00761C6E" w:rsidRPr="00C8284C" w:rsidRDefault="00761C6E" w:rsidP="00761C6E">
      <w:pPr>
        <w:rPr>
          <w:rFonts w:cstheme="minorHAnsi"/>
        </w:rPr>
      </w:pPr>
      <w:r w:rsidRPr="00C8284C">
        <w:rPr>
          <w:rFonts w:cstheme="minorHAnsi"/>
        </w:rPr>
        <w:t xml:space="preserve">Συνεπιβλέποντες: Παπαδάκης Νίκος </w:t>
      </w:r>
    </w:p>
    <w:p w:rsidR="00761C6E" w:rsidRPr="00A56202" w:rsidRDefault="00761C6E" w:rsidP="00761C6E">
      <w:pPr>
        <w:rPr>
          <w:rFonts w:cstheme="minorHAnsi"/>
        </w:rPr>
      </w:pPr>
      <w:r w:rsidRPr="00C8284C">
        <w:rPr>
          <w:rFonts w:cstheme="minorHAnsi"/>
        </w:rPr>
        <w:t>Συμβουλευτική επιτροπή: Αναστασάκη Μαριλένα</w:t>
      </w:r>
    </w:p>
    <w:p w:rsidR="00761C6E" w:rsidRPr="003B7030" w:rsidRDefault="00761C6E" w:rsidP="00761C6E">
      <w:pPr>
        <w:rPr>
          <w:rFonts w:cstheme="minorHAnsi"/>
        </w:rPr>
      </w:pPr>
      <w:r w:rsidRPr="00C8284C">
        <w:rPr>
          <w:rFonts w:cstheme="minorHAnsi"/>
        </w:rPr>
        <w:t>Εξεταστική επιτροπή: Λιονής Χρήστος, Παπαδάκης Νίκος, Κριτσωτάκης Ευ.</w:t>
      </w:r>
    </w:p>
    <w:p w:rsidR="00761C6E" w:rsidRPr="00A56202" w:rsidRDefault="00761C6E" w:rsidP="00761C6E">
      <w:pPr>
        <w:rPr>
          <w:rFonts w:cstheme="minorHAnsi"/>
        </w:rPr>
      </w:pPr>
    </w:p>
    <w:p w:rsidR="00761C6E" w:rsidRPr="00761067" w:rsidRDefault="00D201AB" w:rsidP="00761C6E">
      <w:pPr>
        <w:rPr>
          <w:rFonts w:asciiTheme="minorHAnsi" w:hAnsiTheme="minorHAnsi" w:cstheme="minorHAnsi"/>
        </w:rPr>
      </w:pPr>
      <w:r>
        <w:rPr>
          <w:rFonts w:cstheme="minorHAnsi"/>
          <w:b/>
        </w:rPr>
        <w:t>1215-1230</w:t>
      </w:r>
      <w:r w:rsidR="00761C6E" w:rsidRPr="00462B7D">
        <w:rPr>
          <w:rFonts w:cstheme="minorHAnsi"/>
        </w:rPr>
        <w:t xml:space="preserve">: </w:t>
      </w:r>
      <w:r w:rsidR="00761C6E" w:rsidRPr="00761067">
        <w:rPr>
          <w:rFonts w:asciiTheme="minorHAnsi" w:hAnsiTheme="minorHAnsi" w:cstheme="minorHAnsi"/>
        </w:rPr>
        <w:t xml:space="preserve">Επίπεδο ενημέρωσης και εκπαίδευσης νοσηλευτών του Γ.Ν. Ρεθύμνου σε θέματα μετάγγισης αίματος: μια μελέτη παρατήρησης. </w:t>
      </w:r>
    </w:p>
    <w:p w:rsidR="00761C6E" w:rsidRPr="00A56202" w:rsidRDefault="00761C6E" w:rsidP="00761C6E">
      <w:pPr>
        <w:rPr>
          <w:rFonts w:asciiTheme="minorHAnsi" w:hAnsiTheme="minorHAnsi" w:cstheme="minorHAnsi"/>
          <w:b/>
          <w:bCs/>
          <w:color w:val="000000"/>
        </w:rPr>
      </w:pPr>
      <w:r w:rsidRPr="00761067">
        <w:rPr>
          <w:rFonts w:asciiTheme="minorHAnsi" w:hAnsiTheme="minorHAnsi" w:cstheme="minorHAnsi"/>
          <w:b/>
          <w:bCs/>
          <w:color w:val="000000"/>
        </w:rPr>
        <w:t>ΜΑΚΡΗΣ ΚΩΝΣΤΑΝΤΙΝΟΣ</w:t>
      </w:r>
      <w:r w:rsidRPr="00A56202">
        <w:rPr>
          <w:rFonts w:asciiTheme="minorHAnsi" w:hAnsiTheme="minorHAnsi" w:cstheme="minorHAnsi"/>
          <w:b/>
          <w:bCs/>
          <w:color w:val="000000"/>
        </w:rPr>
        <w:t>, 2024-2025</w:t>
      </w:r>
    </w:p>
    <w:p w:rsidR="00761C6E" w:rsidRPr="00C8284C" w:rsidRDefault="00761C6E" w:rsidP="00761C6E">
      <w:pPr>
        <w:rPr>
          <w:rFonts w:cstheme="minorHAnsi"/>
        </w:rPr>
      </w:pPr>
      <w:r w:rsidRPr="00C8284C">
        <w:rPr>
          <w:rFonts w:cstheme="minorHAnsi"/>
        </w:rPr>
        <w:t>Επιβλέπων: Λιονής Χρήστος</w:t>
      </w:r>
    </w:p>
    <w:p w:rsidR="00761C6E" w:rsidRPr="00C8284C" w:rsidRDefault="00761C6E" w:rsidP="00761C6E">
      <w:pPr>
        <w:rPr>
          <w:rFonts w:cstheme="minorHAnsi"/>
        </w:rPr>
      </w:pPr>
      <w:r w:rsidRPr="00C8284C">
        <w:rPr>
          <w:rFonts w:cstheme="minorHAnsi"/>
        </w:rPr>
        <w:t>Συνεπιβλέποντες: Συμβουλάκης Εμμανουήλ</w:t>
      </w:r>
    </w:p>
    <w:p w:rsidR="00761C6E" w:rsidRPr="00A56202" w:rsidRDefault="00761C6E" w:rsidP="00761C6E">
      <w:pPr>
        <w:rPr>
          <w:rFonts w:cstheme="minorHAnsi"/>
        </w:rPr>
      </w:pPr>
      <w:r w:rsidRPr="00C8284C">
        <w:rPr>
          <w:rFonts w:cstheme="minorHAnsi"/>
        </w:rPr>
        <w:t>Συμβουλευτική επιτροπή: Αναστασάκη Μαριλένα</w:t>
      </w:r>
    </w:p>
    <w:p w:rsidR="00761C6E" w:rsidRDefault="00761C6E" w:rsidP="00761C6E">
      <w:pPr>
        <w:rPr>
          <w:rFonts w:cstheme="minorHAnsi"/>
        </w:rPr>
      </w:pPr>
      <w:r w:rsidRPr="00C8284C">
        <w:rPr>
          <w:rFonts w:cstheme="minorHAnsi"/>
        </w:rPr>
        <w:t xml:space="preserve">Εξεταστική επιτροπή: Λιονής Χρήστος, Συμβουλάκης Εμμανουήλ, Κριτσωτάκης Ευ. </w:t>
      </w:r>
    </w:p>
    <w:p w:rsidR="00462B7D" w:rsidRDefault="00462B7D" w:rsidP="00594AE1">
      <w:pPr>
        <w:spacing w:after="0" w:line="360" w:lineRule="auto"/>
        <w:jc w:val="both"/>
        <w:rPr>
          <w:rFonts w:asciiTheme="minorHAnsi" w:hAnsiTheme="minorHAnsi" w:cstheme="minorHAnsi"/>
          <w:iCs/>
          <w:color w:val="000000"/>
        </w:rPr>
      </w:pPr>
    </w:p>
    <w:p w:rsidR="00FD39CA" w:rsidRPr="00761067" w:rsidRDefault="00D201AB" w:rsidP="00FD39CA">
      <w:pPr>
        <w:rPr>
          <w:rFonts w:asciiTheme="minorHAnsi" w:hAnsiTheme="minorHAnsi" w:cstheme="minorHAnsi"/>
          <w:lang w:val="en-US"/>
        </w:rPr>
      </w:pPr>
      <w:r w:rsidRPr="00D201AB">
        <w:rPr>
          <w:rFonts w:cstheme="minorHAnsi"/>
          <w:b/>
          <w:lang w:val="en-US"/>
        </w:rPr>
        <w:t>1230-1245</w:t>
      </w:r>
      <w:r w:rsidR="00FD39CA" w:rsidRPr="00462B7D">
        <w:rPr>
          <w:rFonts w:cstheme="minorHAnsi"/>
          <w:b/>
          <w:lang w:val="en-US"/>
        </w:rPr>
        <w:t xml:space="preserve">: </w:t>
      </w:r>
      <w:r w:rsidR="00FD39CA" w:rsidRPr="00761067">
        <w:rPr>
          <w:rFonts w:asciiTheme="minorHAnsi" w:hAnsiTheme="minorHAnsi" w:cstheme="minorHAnsi"/>
          <w:lang w:val="en-US"/>
        </w:rPr>
        <w:t xml:space="preserve">Social Isolation and Inflammation: a systematic review. </w:t>
      </w:r>
    </w:p>
    <w:p w:rsidR="00FD39CA" w:rsidRPr="00A56202" w:rsidRDefault="00FD39CA" w:rsidP="00FD39CA">
      <w:pPr>
        <w:rPr>
          <w:rFonts w:asciiTheme="minorHAnsi" w:hAnsiTheme="minorHAnsi" w:cstheme="minorHAnsi"/>
          <w:b/>
          <w:bCs/>
          <w:color w:val="000000"/>
        </w:rPr>
      </w:pPr>
      <w:r w:rsidRPr="00761067">
        <w:rPr>
          <w:rFonts w:asciiTheme="minorHAnsi" w:hAnsiTheme="minorHAnsi" w:cstheme="minorHAnsi"/>
          <w:b/>
          <w:bCs/>
          <w:color w:val="000000"/>
        </w:rPr>
        <w:t>ΜΠΕΧΛΙΟΥΛΗ ΑΙΜΙΛΙΑ</w:t>
      </w:r>
      <w:r>
        <w:rPr>
          <w:rFonts w:asciiTheme="minorHAnsi" w:hAnsiTheme="minorHAnsi" w:cstheme="minorHAnsi"/>
          <w:b/>
          <w:bCs/>
          <w:color w:val="000000"/>
        </w:rPr>
        <w:t>, 2024</w:t>
      </w:r>
      <w:r w:rsidRPr="00A56202">
        <w:rPr>
          <w:rFonts w:asciiTheme="minorHAnsi" w:hAnsiTheme="minorHAnsi" w:cstheme="minorHAnsi"/>
          <w:b/>
          <w:bCs/>
          <w:color w:val="000000"/>
        </w:rPr>
        <w:t>-2025</w:t>
      </w:r>
    </w:p>
    <w:p w:rsidR="00FD39CA" w:rsidRPr="00C8284C" w:rsidRDefault="00FD39CA" w:rsidP="00FD39CA">
      <w:pPr>
        <w:rPr>
          <w:rFonts w:cstheme="minorHAnsi"/>
        </w:rPr>
      </w:pPr>
      <w:r w:rsidRPr="00C8284C">
        <w:rPr>
          <w:rFonts w:cstheme="minorHAnsi"/>
        </w:rPr>
        <w:t>Επιβλέπων: Συμβουλάκης Εμμανουήλ</w:t>
      </w:r>
    </w:p>
    <w:p w:rsidR="00FD39CA" w:rsidRPr="00A56202" w:rsidRDefault="00FD39CA" w:rsidP="00FD39CA">
      <w:pPr>
        <w:rPr>
          <w:rFonts w:cstheme="minorHAnsi"/>
        </w:rPr>
      </w:pPr>
      <w:r w:rsidRPr="00C8284C">
        <w:rPr>
          <w:rFonts w:cstheme="minorHAnsi"/>
        </w:rPr>
        <w:t>Συνεπιβλέποντες: Περδικογιάννη Χρυσούλα, Μπουλουκάκη Ιζόλδη</w:t>
      </w:r>
      <w:r w:rsidRPr="00C8284C">
        <w:rPr>
          <w:rFonts w:cstheme="minorHAnsi"/>
        </w:rPr>
        <w:br/>
        <w:t>Συμβουλευτική επιτροπή: Σπανάκης Μάριος</w:t>
      </w:r>
    </w:p>
    <w:p w:rsidR="00FD39CA" w:rsidRDefault="00FD39CA" w:rsidP="00FD39CA">
      <w:pPr>
        <w:rPr>
          <w:rFonts w:cstheme="minorHAnsi"/>
        </w:rPr>
      </w:pPr>
      <w:r w:rsidRPr="00C8284C">
        <w:rPr>
          <w:rFonts w:cstheme="minorHAnsi"/>
        </w:rPr>
        <w:t>Εξεταστική επιτροπή: Συμβουλάκης Εμμανουήλ, Μπουλουκάκη Ιζόλδη, Τατσιώνη Αθηνά</w:t>
      </w:r>
    </w:p>
    <w:p w:rsidR="00FD39CA" w:rsidRDefault="00FD39CA" w:rsidP="00594AE1">
      <w:pPr>
        <w:spacing w:after="0" w:line="360" w:lineRule="auto"/>
        <w:jc w:val="both"/>
        <w:rPr>
          <w:rFonts w:asciiTheme="minorHAnsi" w:hAnsiTheme="minorHAnsi" w:cstheme="minorHAnsi"/>
          <w:iCs/>
          <w:color w:val="000000"/>
        </w:rPr>
      </w:pPr>
    </w:p>
    <w:p w:rsidR="00FD39CA" w:rsidRPr="00761067" w:rsidRDefault="00D201AB" w:rsidP="00FD39CA">
      <w:pPr>
        <w:tabs>
          <w:tab w:val="left" w:pos="2376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iCs/>
          <w:color w:val="000000"/>
        </w:rPr>
        <w:t>1245-1300</w:t>
      </w:r>
      <w:r w:rsidR="00FD39CA" w:rsidRPr="004E2754">
        <w:rPr>
          <w:rFonts w:asciiTheme="minorHAnsi" w:hAnsiTheme="minorHAnsi" w:cstheme="minorHAnsi"/>
          <w:iCs/>
          <w:color w:val="000000"/>
        </w:rPr>
        <w:t xml:space="preserve">: </w:t>
      </w:r>
      <w:r w:rsidR="00FD39CA" w:rsidRPr="00761067">
        <w:rPr>
          <w:rFonts w:asciiTheme="minorHAnsi" w:hAnsiTheme="minorHAnsi" w:cstheme="minorHAnsi"/>
        </w:rPr>
        <w:t>Μελέτη δεδομένων σχετικά με την εκπόνηση Διδακτορικής Διατριβής  της Ιατρικής Σχολής του Πανεπιστημίου Κρήτης κατά τα Ακαδημαϊκά Έτη 2020-21, 2021-22, 2022-23, 2023-24, 2024-25:Αντιστοίχιση Εισροών-Εκροών, Δείκτες Απήχησης και Επιδραστικότητα.</w:t>
      </w:r>
    </w:p>
    <w:p w:rsidR="00FD39CA" w:rsidRPr="00A56202" w:rsidRDefault="00FD39CA" w:rsidP="00FD39CA">
      <w:pPr>
        <w:spacing w:after="0"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761067">
        <w:rPr>
          <w:rFonts w:asciiTheme="minorHAnsi" w:hAnsiTheme="minorHAnsi" w:cstheme="minorHAnsi"/>
          <w:b/>
          <w:bCs/>
          <w:color w:val="000000"/>
        </w:rPr>
        <w:t>ΣΚΟΥΛΑ ΜΑΡΙΑ</w:t>
      </w:r>
      <w:r w:rsidRPr="00A56202">
        <w:rPr>
          <w:rFonts w:asciiTheme="minorHAnsi" w:hAnsiTheme="minorHAnsi" w:cstheme="minorHAnsi"/>
          <w:b/>
          <w:bCs/>
          <w:color w:val="000000"/>
        </w:rPr>
        <w:t>, 2024-2025</w:t>
      </w:r>
    </w:p>
    <w:p w:rsidR="00FD39CA" w:rsidRPr="00C8284C" w:rsidRDefault="00FD39CA" w:rsidP="00FD39CA">
      <w:pPr>
        <w:rPr>
          <w:rFonts w:cstheme="minorHAnsi"/>
        </w:rPr>
      </w:pPr>
      <w:r w:rsidRPr="00C8284C">
        <w:rPr>
          <w:rFonts w:cstheme="minorHAnsi"/>
        </w:rPr>
        <w:t>Επιβλέπων: Συμβουλάκης Εμμανουήλ</w:t>
      </w:r>
    </w:p>
    <w:p w:rsidR="00FD39CA" w:rsidRPr="00A56202" w:rsidRDefault="00FD39CA" w:rsidP="00FD39CA">
      <w:pPr>
        <w:rPr>
          <w:rFonts w:cstheme="minorHAnsi"/>
        </w:rPr>
      </w:pPr>
      <w:r w:rsidRPr="00C8284C">
        <w:rPr>
          <w:rFonts w:cstheme="minorHAnsi"/>
        </w:rPr>
        <w:t>Συνεπιβλέποντες: Μαυροθαλασσίτης Γεώργιος, Σίμος Παναγιώτης</w:t>
      </w:r>
    </w:p>
    <w:p w:rsidR="00DA1090" w:rsidRPr="005B58EA" w:rsidRDefault="00FD39CA" w:rsidP="005B58EA">
      <w:pPr>
        <w:rPr>
          <w:rFonts w:cstheme="minorHAnsi"/>
        </w:rPr>
      </w:pPr>
      <w:r w:rsidRPr="00C8284C">
        <w:rPr>
          <w:rFonts w:cstheme="minorHAnsi"/>
        </w:rPr>
        <w:t>Εξεταστική επιτροπή: Συμβουλ</w:t>
      </w:r>
      <w:r>
        <w:rPr>
          <w:rFonts w:cstheme="minorHAnsi"/>
        </w:rPr>
        <w:t>άκης Εμμανουήλ, Μαυροθαλασσίτης</w:t>
      </w:r>
      <w:r w:rsidRPr="00C8284C">
        <w:rPr>
          <w:rFonts w:cstheme="minorHAnsi"/>
        </w:rPr>
        <w:t xml:space="preserve"> Γεώργιος, Κριτσωτάκης Ευ.  </w:t>
      </w:r>
    </w:p>
    <w:p w:rsidR="004009FE" w:rsidRPr="00356206" w:rsidRDefault="00F27169" w:rsidP="002426E8">
      <w:pPr>
        <w:spacing w:line="240" w:lineRule="auto"/>
        <w:jc w:val="both"/>
        <w:rPr>
          <w:rFonts w:asciiTheme="minorHAnsi" w:hAnsiTheme="minorHAnsi" w:cstheme="minorHAnsi"/>
          <w:b/>
          <w:i/>
          <w:iCs/>
          <w:color w:val="000000"/>
          <w:sz w:val="24"/>
          <w:szCs w:val="24"/>
        </w:rPr>
      </w:pPr>
      <w:r w:rsidRPr="00356206">
        <w:rPr>
          <w:rFonts w:asciiTheme="minorHAnsi" w:hAnsiTheme="minorHAnsi" w:cstheme="minorHAnsi"/>
          <w:b/>
          <w:i/>
          <w:iCs/>
          <w:color w:val="000000"/>
          <w:sz w:val="24"/>
          <w:szCs w:val="24"/>
        </w:rPr>
        <w:t>Σημείωση: Η παρουσίαση</w:t>
      </w:r>
      <w:r w:rsidR="000304C1" w:rsidRPr="00356206">
        <w:rPr>
          <w:rFonts w:asciiTheme="minorHAnsi" w:hAnsiTheme="minorHAnsi" w:cstheme="minorHAnsi"/>
          <w:b/>
          <w:i/>
          <w:iCs/>
          <w:color w:val="000000"/>
          <w:sz w:val="24"/>
          <w:szCs w:val="24"/>
        </w:rPr>
        <w:t xml:space="preserve"> θα είναι δ</w:t>
      </w:r>
      <w:r w:rsidR="00091858" w:rsidRPr="00356206">
        <w:rPr>
          <w:rFonts w:asciiTheme="minorHAnsi" w:hAnsiTheme="minorHAnsi" w:cstheme="minorHAnsi"/>
          <w:b/>
          <w:i/>
          <w:iCs/>
          <w:color w:val="000000"/>
          <w:sz w:val="24"/>
          <w:szCs w:val="24"/>
        </w:rPr>
        <w:t>ι</w:t>
      </w:r>
      <w:r w:rsidR="000B3D3B" w:rsidRPr="00356206">
        <w:rPr>
          <w:rFonts w:asciiTheme="minorHAnsi" w:hAnsiTheme="minorHAnsi" w:cstheme="minorHAnsi"/>
          <w:b/>
          <w:i/>
          <w:iCs/>
          <w:color w:val="000000"/>
          <w:sz w:val="24"/>
          <w:szCs w:val="24"/>
        </w:rPr>
        <w:t>άρκειας το πολύ 10 λεπτών και 5</w:t>
      </w:r>
      <w:r w:rsidR="000304C1" w:rsidRPr="00356206">
        <w:rPr>
          <w:rFonts w:asciiTheme="minorHAnsi" w:hAnsiTheme="minorHAnsi" w:cstheme="minorHAnsi"/>
          <w:b/>
          <w:i/>
          <w:iCs/>
          <w:color w:val="000000"/>
          <w:sz w:val="24"/>
          <w:szCs w:val="24"/>
        </w:rPr>
        <w:t>’ για ερωτήματα/συζήτηση.</w:t>
      </w:r>
    </w:p>
    <w:sectPr w:rsidR="004009FE" w:rsidRPr="00356206" w:rsidSect="003B7030">
      <w:footerReference w:type="default" r:id="rId13"/>
      <w:pgSz w:w="11906" w:h="16838"/>
      <w:pgMar w:top="709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474" w:rsidRDefault="004E1474" w:rsidP="00802DC8">
      <w:pPr>
        <w:spacing w:after="0" w:line="240" w:lineRule="auto"/>
      </w:pPr>
      <w:r>
        <w:separator/>
      </w:r>
    </w:p>
  </w:endnote>
  <w:endnote w:type="continuationSeparator" w:id="1">
    <w:p w:rsidR="004E1474" w:rsidRDefault="004E1474" w:rsidP="00802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IDFont+F7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93782"/>
      <w:docPartObj>
        <w:docPartGallery w:val="Page Numbers (Bottom of Page)"/>
        <w:docPartUnique/>
      </w:docPartObj>
    </w:sdtPr>
    <w:sdtContent>
      <w:p w:rsidR="001D2891" w:rsidRDefault="001C469B">
        <w:pPr>
          <w:pStyle w:val="a4"/>
          <w:jc w:val="right"/>
        </w:pPr>
        <w:fldSimple w:instr=" PAGE   \* MERGEFORMAT ">
          <w:r w:rsidR="00772D19">
            <w:rPr>
              <w:noProof/>
            </w:rPr>
            <w:t>2</w:t>
          </w:r>
        </w:fldSimple>
      </w:p>
    </w:sdtContent>
  </w:sdt>
  <w:p w:rsidR="001D2891" w:rsidRDefault="001D289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474" w:rsidRDefault="004E1474" w:rsidP="00802DC8">
      <w:pPr>
        <w:spacing w:after="0" w:line="240" w:lineRule="auto"/>
      </w:pPr>
      <w:r>
        <w:separator/>
      </w:r>
    </w:p>
  </w:footnote>
  <w:footnote w:type="continuationSeparator" w:id="1">
    <w:p w:rsidR="004E1474" w:rsidRDefault="004E1474" w:rsidP="00802D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64A53"/>
    <w:multiLevelType w:val="multilevel"/>
    <w:tmpl w:val="212AC018"/>
    <w:lvl w:ilvl="0">
      <w:numFmt w:val="decimalZero"/>
      <w:lvlText w:val="%1-0"/>
      <w:lvlJc w:val="left"/>
      <w:pPr>
        <w:ind w:left="1080" w:hanging="1080"/>
      </w:pPr>
      <w:rPr>
        <w:rFonts w:asciiTheme="minorHAnsi" w:hAnsiTheme="minorHAnsi" w:hint="default"/>
      </w:rPr>
    </w:lvl>
    <w:lvl w:ilvl="1">
      <w:start w:val="1"/>
      <w:numFmt w:val="decimalZero"/>
      <w:lvlText w:val="%1-%2"/>
      <w:lvlJc w:val="left"/>
      <w:pPr>
        <w:ind w:left="1800" w:hanging="1080"/>
      </w:pPr>
      <w:rPr>
        <w:rFonts w:asciiTheme="minorHAnsi" w:hAnsiTheme="minorHAnsi" w:hint="default"/>
      </w:rPr>
    </w:lvl>
    <w:lvl w:ilvl="2">
      <w:start w:val="1"/>
      <w:numFmt w:val="decimal"/>
      <w:lvlText w:val="%1-%2.%3"/>
      <w:lvlJc w:val="left"/>
      <w:pPr>
        <w:ind w:left="2520" w:hanging="1080"/>
      </w:pPr>
      <w:rPr>
        <w:rFonts w:asciiTheme="minorHAnsi" w:hAnsiTheme="minorHAnsi"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asciiTheme="minorHAnsi" w:hAnsiTheme="minorHAnsi"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1">
    <w:nsid w:val="708E4444"/>
    <w:multiLevelType w:val="hybridMultilevel"/>
    <w:tmpl w:val="D7C64CAC"/>
    <w:lvl w:ilvl="0" w:tplc="D4CC2E5C">
      <w:numFmt w:val="decimalZero"/>
      <w:lvlText w:val="%1-"/>
      <w:lvlJc w:val="left"/>
      <w:pPr>
        <w:ind w:left="915" w:hanging="555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7B7B"/>
    <w:rsid w:val="00005B33"/>
    <w:rsid w:val="00020C05"/>
    <w:rsid w:val="00023CFA"/>
    <w:rsid w:val="00025E2F"/>
    <w:rsid w:val="000266DC"/>
    <w:rsid w:val="000304C1"/>
    <w:rsid w:val="000324DA"/>
    <w:rsid w:val="00033946"/>
    <w:rsid w:val="00035583"/>
    <w:rsid w:val="00043B35"/>
    <w:rsid w:val="00057C05"/>
    <w:rsid w:val="00060308"/>
    <w:rsid w:val="0006402F"/>
    <w:rsid w:val="000660C3"/>
    <w:rsid w:val="00073FC6"/>
    <w:rsid w:val="00077B7B"/>
    <w:rsid w:val="00080A9B"/>
    <w:rsid w:val="00080B35"/>
    <w:rsid w:val="00091858"/>
    <w:rsid w:val="00091E16"/>
    <w:rsid w:val="000924D9"/>
    <w:rsid w:val="00092CE3"/>
    <w:rsid w:val="00093008"/>
    <w:rsid w:val="00097847"/>
    <w:rsid w:val="000A08EF"/>
    <w:rsid w:val="000A46BD"/>
    <w:rsid w:val="000A770D"/>
    <w:rsid w:val="000B033F"/>
    <w:rsid w:val="000B175D"/>
    <w:rsid w:val="000B25B4"/>
    <w:rsid w:val="000B3D3B"/>
    <w:rsid w:val="000B51F2"/>
    <w:rsid w:val="000C0C70"/>
    <w:rsid w:val="000C65F4"/>
    <w:rsid w:val="000D42C8"/>
    <w:rsid w:val="000D4898"/>
    <w:rsid w:val="000D5837"/>
    <w:rsid w:val="000E3EE9"/>
    <w:rsid w:val="000E657E"/>
    <w:rsid w:val="000E74ED"/>
    <w:rsid w:val="000F0068"/>
    <w:rsid w:val="000F2A88"/>
    <w:rsid w:val="00101E12"/>
    <w:rsid w:val="00103D1D"/>
    <w:rsid w:val="00111084"/>
    <w:rsid w:val="00117A8A"/>
    <w:rsid w:val="00117CF2"/>
    <w:rsid w:val="00122D2F"/>
    <w:rsid w:val="00123ED5"/>
    <w:rsid w:val="001246B2"/>
    <w:rsid w:val="00124DC0"/>
    <w:rsid w:val="0013268F"/>
    <w:rsid w:val="0013354A"/>
    <w:rsid w:val="00136F6B"/>
    <w:rsid w:val="0014012A"/>
    <w:rsid w:val="00140B9B"/>
    <w:rsid w:val="00164ADA"/>
    <w:rsid w:val="001717B7"/>
    <w:rsid w:val="00180EB7"/>
    <w:rsid w:val="00183BEB"/>
    <w:rsid w:val="00183C00"/>
    <w:rsid w:val="00191182"/>
    <w:rsid w:val="00191A97"/>
    <w:rsid w:val="00194E98"/>
    <w:rsid w:val="00195357"/>
    <w:rsid w:val="001A20E7"/>
    <w:rsid w:val="001A5B25"/>
    <w:rsid w:val="001A6964"/>
    <w:rsid w:val="001B2720"/>
    <w:rsid w:val="001B3C67"/>
    <w:rsid w:val="001C0E3F"/>
    <w:rsid w:val="001C253A"/>
    <w:rsid w:val="001C2E26"/>
    <w:rsid w:val="001C469B"/>
    <w:rsid w:val="001D2891"/>
    <w:rsid w:val="001F2CEB"/>
    <w:rsid w:val="00203CD4"/>
    <w:rsid w:val="00205E3E"/>
    <w:rsid w:val="00207962"/>
    <w:rsid w:val="002102E8"/>
    <w:rsid w:val="00213868"/>
    <w:rsid w:val="0021430A"/>
    <w:rsid w:val="00214734"/>
    <w:rsid w:val="00220ADE"/>
    <w:rsid w:val="0022526C"/>
    <w:rsid w:val="00232ADC"/>
    <w:rsid w:val="00234BA8"/>
    <w:rsid w:val="002410BB"/>
    <w:rsid w:val="002426E8"/>
    <w:rsid w:val="00245393"/>
    <w:rsid w:val="00251538"/>
    <w:rsid w:val="002629F0"/>
    <w:rsid w:val="00262E5B"/>
    <w:rsid w:val="0026429E"/>
    <w:rsid w:val="00265ED7"/>
    <w:rsid w:val="00267494"/>
    <w:rsid w:val="00283385"/>
    <w:rsid w:val="00287C9C"/>
    <w:rsid w:val="00292F56"/>
    <w:rsid w:val="002948E1"/>
    <w:rsid w:val="002A4FC6"/>
    <w:rsid w:val="002B4952"/>
    <w:rsid w:val="002B5BE4"/>
    <w:rsid w:val="002E09C8"/>
    <w:rsid w:val="002E14E4"/>
    <w:rsid w:val="002E281D"/>
    <w:rsid w:val="002F0558"/>
    <w:rsid w:val="002F6F49"/>
    <w:rsid w:val="00303797"/>
    <w:rsid w:val="003041A5"/>
    <w:rsid w:val="003054E9"/>
    <w:rsid w:val="003071D8"/>
    <w:rsid w:val="00312766"/>
    <w:rsid w:val="00320A54"/>
    <w:rsid w:val="003217D6"/>
    <w:rsid w:val="0032534D"/>
    <w:rsid w:val="00326390"/>
    <w:rsid w:val="00326FC4"/>
    <w:rsid w:val="00333254"/>
    <w:rsid w:val="003365D0"/>
    <w:rsid w:val="003436EE"/>
    <w:rsid w:val="00346146"/>
    <w:rsid w:val="00347AD8"/>
    <w:rsid w:val="00356206"/>
    <w:rsid w:val="00360911"/>
    <w:rsid w:val="0036372E"/>
    <w:rsid w:val="00363AEF"/>
    <w:rsid w:val="00366C46"/>
    <w:rsid w:val="00366CE4"/>
    <w:rsid w:val="003707E8"/>
    <w:rsid w:val="00375D7F"/>
    <w:rsid w:val="0038193D"/>
    <w:rsid w:val="003868D0"/>
    <w:rsid w:val="00387CDD"/>
    <w:rsid w:val="00391C7E"/>
    <w:rsid w:val="0039308D"/>
    <w:rsid w:val="0039595B"/>
    <w:rsid w:val="00395AE5"/>
    <w:rsid w:val="003A4690"/>
    <w:rsid w:val="003B4714"/>
    <w:rsid w:val="003B7030"/>
    <w:rsid w:val="003B7326"/>
    <w:rsid w:val="003C2497"/>
    <w:rsid w:val="003D4C83"/>
    <w:rsid w:val="004009FE"/>
    <w:rsid w:val="004108C0"/>
    <w:rsid w:val="0042141E"/>
    <w:rsid w:val="00426BC3"/>
    <w:rsid w:val="00435684"/>
    <w:rsid w:val="0044055D"/>
    <w:rsid w:val="00444DDB"/>
    <w:rsid w:val="0045058F"/>
    <w:rsid w:val="00454CDD"/>
    <w:rsid w:val="00455392"/>
    <w:rsid w:val="00455DDF"/>
    <w:rsid w:val="00456D68"/>
    <w:rsid w:val="004626C5"/>
    <w:rsid w:val="00462B7D"/>
    <w:rsid w:val="0046569F"/>
    <w:rsid w:val="00483120"/>
    <w:rsid w:val="004A3002"/>
    <w:rsid w:val="004B03A3"/>
    <w:rsid w:val="004B315B"/>
    <w:rsid w:val="004D36AF"/>
    <w:rsid w:val="004D68DF"/>
    <w:rsid w:val="004E1474"/>
    <w:rsid w:val="004E2754"/>
    <w:rsid w:val="004E397A"/>
    <w:rsid w:val="004E3AC1"/>
    <w:rsid w:val="004E5DEB"/>
    <w:rsid w:val="004F12C5"/>
    <w:rsid w:val="004F505D"/>
    <w:rsid w:val="004F6F6F"/>
    <w:rsid w:val="00500D75"/>
    <w:rsid w:val="00516AA0"/>
    <w:rsid w:val="00524726"/>
    <w:rsid w:val="005338D1"/>
    <w:rsid w:val="00543336"/>
    <w:rsid w:val="00555B0D"/>
    <w:rsid w:val="0056220A"/>
    <w:rsid w:val="0057081E"/>
    <w:rsid w:val="0057135E"/>
    <w:rsid w:val="00576EC6"/>
    <w:rsid w:val="005773C5"/>
    <w:rsid w:val="005851CD"/>
    <w:rsid w:val="00586A81"/>
    <w:rsid w:val="00591E1D"/>
    <w:rsid w:val="0059255B"/>
    <w:rsid w:val="00594AE1"/>
    <w:rsid w:val="005956DB"/>
    <w:rsid w:val="005A10F1"/>
    <w:rsid w:val="005B314C"/>
    <w:rsid w:val="005B3670"/>
    <w:rsid w:val="005B58EA"/>
    <w:rsid w:val="005B76A6"/>
    <w:rsid w:val="005C1130"/>
    <w:rsid w:val="005C5D59"/>
    <w:rsid w:val="005C652D"/>
    <w:rsid w:val="005D43F3"/>
    <w:rsid w:val="005D541B"/>
    <w:rsid w:val="005E3149"/>
    <w:rsid w:val="005E3805"/>
    <w:rsid w:val="005E63BC"/>
    <w:rsid w:val="005E7ED7"/>
    <w:rsid w:val="005F2970"/>
    <w:rsid w:val="005F2C1A"/>
    <w:rsid w:val="005F3084"/>
    <w:rsid w:val="006002DD"/>
    <w:rsid w:val="00602DF5"/>
    <w:rsid w:val="00602FA2"/>
    <w:rsid w:val="00603092"/>
    <w:rsid w:val="006057D8"/>
    <w:rsid w:val="00607D51"/>
    <w:rsid w:val="00623D1F"/>
    <w:rsid w:val="00627A22"/>
    <w:rsid w:val="00630683"/>
    <w:rsid w:val="00634B7D"/>
    <w:rsid w:val="00635068"/>
    <w:rsid w:val="0064116B"/>
    <w:rsid w:val="0064537B"/>
    <w:rsid w:val="0064676E"/>
    <w:rsid w:val="00646B51"/>
    <w:rsid w:val="00647F92"/>
    <w:rsid w:val="0066679D"/>
    <w:rsid w:val="00672BED"/>
    <w:rsid w:val="00673003"/>
    <w:rsid w:val="00681086"/>
    <w:rsid w:val="00697392"/>
    <w:rsid w:val="006973AE"/>
    <w:rsid w:val="0069792B"/>
    <w:rsid w:val="006A0AE4"/>
    <w:rsid w:val="006A5E86"/>
    <w:rsid w:val="006A6C5D"/>
    <w:rsid w:val="006B35C9"/>
    <w:rsid w:val="006B4FAC"/>
    <w:rsid w:val="006B5C3A"/>
    <w:rsid w:val="006C4A5E"/>
    <w:rsid w:val="006C594B"/>
    <w:rsid w:val="006D0BAA"/>
    <w:rsid w:val="006D2786"/>
    <w:rsid w:val="006D3457"/>
    <w:rsid w:val="006D6891"/>
    <w:rsid w:val="006E3635"/>
    <w:rsid w:val="006E564F"/>
    <w:rsid w:val="006E72A1"/>
    <w:rsid w:val="00703394"/>
    <w:rsid w:val="0070379F"/>
    <w:rsid w:val="00706F87"/>
    <w:rsid w:val="007171AD"/>
    <w:rsid w:val="00726396"/>
    <w:rsid w:val="0073570D"/>
    <w:rsid w:val="0073571D"/>
    <w:rsid w:val="007408D4"/>
    <w:rsid w:val="00746998"/>
    <w:rsid w:val="0075010A"/>
    <w:rsid w:val="007502D3"/>
    <w:rsid w:val="00750318"/>
    <w:rsid w:val="00751274"/>
    <w:rsid w:val="00755421"/>
    <w:rsid w:val="00761C6E"/>
    <w:rsid w:val="007662B8"/>
    <w:rsid w:val="0077281E"/>
    <w:rsid w:val="00772D19"/>
    <w:rsid w:val="00775790"/>
    <w:rsid w:val="0078593E"/>
    <w:rsid w:val="007915B2"/>
    <w:rsid w:val="007920CC"/>
    <w:rsid w:val="00792D29"/>
    <w:rsid w:val="00792D40"/>
    <w:rsid w:val="007A2F7A"/>
    <w:rsid w:val="007A32ED"/>
    <w:rsid w:val="007B14F5"/>
    <w:rsid w:val="007D0593"/>
    <w:rsid w:val="007D1078"/>
    <w:rsid w:val="007D3B9F"/>
    <w:rsid w:val="007D503B"/>
    <w:rsid w:val="007D7198"/>
    <w:rsid w:val="007E0315"/>
    <w:rsid w:val="007F2E3C"/>
    <w:rsid w:val="007F3C12"/>
    <w:rsid w:val="00802DC8"/>
    <w:rsid w:val="00804F44"/>
    <w:rsid w:val="00810128"/>
    <w:rsid w:val="00820F7F"/>
    <w:rsid w:val="00822D3E"/>
    <w:rsid w:val="00827065"/>
    <w:rsid w:val="008314E5"/>
    <w:rsid w:val="008326BC"/>
    <w:rsid w:val="00833CE2"/>
    <w:rsid w:val="008355E9"/>
    <w:rsid w:val="0083570E"/>
    <w:rsid w:val="00837A2E"/>
    <w:rsid w:val="00844445"/>
    <w:rsid w:val="00846012"/>
    <w:rsid w:val="008471CE"/>
    <w:rsid w:val="00847CAB"/>
    <w:rsid w:val="008522D3"/>
    <w:rsid w:val="00852DC7"/>
    <w:rsid w:val="00857BFF"/>
    <w:rsid w:val="00861540"/>
    <w:rsid w:val="00867A49"/>
    <w:rsid w:val="008701D8"/>
    <w:rsid w:val="00871B1C"/>
    <w:rsid w:val="00882C25"/>
    <w:rsid w:val="00897B8C"/>
    <w:rsid w:val="008A07D6"/>
    <w:rsid w:val="008A43A9"/>
    <w:rsid w:val="008A7E4F"/>
    <w:rsid w:val="008B04C7"/>
    <w:rsid w:val="008B0531"/>
    <w:rsid w:val="008B5277"/>
    <w:rsid w:val="008B78CA"/>
    <w:rsid w:val="008C02AF"/>
    <w:rsid w:val="008C0C36"/>
    <w:rsid w:val="008C4ED9"/>
    <w:rsid w:val="008E5406"/>
    <w:rsid w:val="008F0563"/>
    <w:rsid w:val="00904652"/>
    <w:rsid w:val="0090563C"/>
    <w:rsid w:val="00905E54"/>
    <w:rsid w:val="009172A2"/>
    <w:rsid w:val="00917EB1"/>
    <w:rsid w:val="00940655"/>
    <w:rsid w:val="00943D48"/>
    <w:rsid w:val="0094582D"/>
    <w:rsid w:val="009527E8"/>
    <w:rsid w:val="009568E0"/>
    <w:rsid w:val="009628F6"/>
    <w:rsid w:val="00965175"/>
    <w:rsid w:val="00966028"/>
    <w:rsid w:val="0099549D"/>
    <w:rsid w:val="009A6A92"/>
    <w:rsid w:val="009B224C"/>
    <w:rsid w:val="009B3F5A"/>
    <w:rsid w:val="009B7BAC"/>
    <w:rsid w:val="009E2702"/>
    <w:rsid w:val="009F1770"/>
    <w:rsid w:val="009F2F7E"/>
    <w:rsid w:val="009F4E9D"/>
    <w:rsid w:val="009F59A5"/>
    <w:rsid w:val="009F6A36"/>
    <w:rsid w:val="00A151B5"/>
    <w:rsid w:val="00A15DE9"/>
    <w:rsid w:val="00A2277F"/>
    <w:rsid w:val="00A25F6F"/>
    <w:rsid w:val="00A32EFE"/>
    <w:rsid w:val="00A4238C"/>
    <w:rsid w:val="00A4255D"/>
    <w:rsid w:val="00A431F0"/>
    <w:rsid w:val="00A43E06"/>
    <w:rsid w:val="00A47235"/>
    <w:rsid w:val="00A51D07"/>
    <w:rsid w:val="00A56202"/>
    <w:rsid w:val="00A6534C"/>
    <w:rsid w:val="00A71800"/>
    <w:rsid w:val="00A72EC0"/>
    <w:rsid w:val="00A74255"/>
    <w:rsid w:val="00A81992"/>
    <w:rsid w:val="00AA0B9A"/>
    <w:rsid w:val="00AA0FB6"/>
    <w:rsid w:val="00AB2D59"/>
    <w:rsid w:val="00AB4805"/>
    <w:rsid w:val="00AB646B"/>
    <w:rsid w:val="00AC2DA2"/>
    <w:rsid w:val="00AC31E9"/>
    <w:rsid w:val="00AC48F8"/>
    <w:rsid w:val="00AC524B"/>
    <w:rsid w:val="00AC7EC3"/>
    <w:rsid w:val="00AD1332"/>
    <w:rsid w:val="00AD396C"/>
    <w:rsid w:val="00B03BA9"/>
    <w:rsid w:val="00B06C5A"/>
    <w:rsid w:val="00B106F0"/>
    <w:rsid w:val="00B13127"/>
    <w:rsid w:val="00B21705"/>
    <w:rsid w:val="00B2577C"/>
    <w:rsid w:val="00B25BD0"/>
    <w:rsid w:val="00B340EC"/>
    <w:rsid w:val="00B4086E"/>
    <w:rsid w:val="00B44598"/>
    <w:rsid w:val="00B456B2"/>
    <w:rsid w:val="00B47B68"/>
    <w:rsid w:val="00B47E4F"/>
    <w:rsid w:val="00B51029"/>
    <w:rsid w:val="00B51B25"/>
    <w:rsid w:val="00B539E9"/>
    <w:rsid w:val="00B54A81"/>
    <w:rsid w:val="00B56DE5"/>
    <w:rsid w:val="00B66E3C"/>
    <w:rsid w:val="00B673AD"/>
    <w:rsid w:val="00B6751F"/>
    <w:rsid w:val="00B70DA4"/>
    <w:rsid w:val="00B7653D"/>
    <w:rsid w:val="00B8681C"/>
    <w:rsid w:val="00B91BA2"/>
    <w:rsid w:val="00BB6077"/>
    <w:rsid w:val="00BB6953"/>
    <w:rsid w:val="00BB755D"/>
    <w:rsid w:val="00BC051A"/>
    <w:rsid w:val="00BC20E0"/>
    <w:rsid w:val="00BC66E3"/>
    <w:rsid w:val="00BC705A"/>
    <w:rsid w:val="00BD0700"/>
    <w:rsid w:val="00BD2FD0"/>
    <w:rsid w:val="00BE112E"/>
    <w:rsid w:val="00BE4EC4"/>
    <w:rsid w:val="00BE4F87"/>
    <w:rsid w:val="00BE75F4"/>
    <w:rsid w:val="00BF0801"/>
    <w:rsid w:val="00BF133F"/>
    <w:rsid w:val="00C04433"/>
    <w:rsid w:val="00C05861"/>
    <w:rsid w:val="00C06A9E"/>
    <w:rsid w:val="00C10705"/>
    <w:rsid w:val="00C1397E"/>
    <w:rsid w:val="00C25467"/>
    <w:rsid w:val="00C312DF"/>
    <w:rsid w:val="00C343D1"/>
    <w:rsid w:val="00C517DB"/>
    <w:rsid w:val="00C52E8A"/>
    <w:rsid w:val="00C544F7"/>
    <w:rsid w:val="00C549E6"/>
    <w:rsid w:val="00C6079A"/>
    <w:rsid w:val="00C61DE3"/>
    <w:rsid w:val="00C625EB"/>
    <w:rsid w:val="00C6555E"/>
    <w:rsid w:val="00C725BA"/>
    <w:rsid w:val="00C80C9F"/>
    <w:rsid w:val="00C823FD"/>
    <w:rsid w:val="00C831BB"/>
    <w:rsid w:val="00C85A43"/>
    <w:rsid w:val="00C86A3C"/>
    <w:rsid w:val="00C921A9"/>
    <w:rsid w:val="00C94111"/>
    <w:rsid w:val="00CA3FAC"/>
    <w:rsid w:val="00CA4E98"/>
    <w:rsid w:val="00CB4210"/>
    <w:rsid w:val="00CC4D43"/>
    <w:rsid w:val="00CD20EA"/>
    <w:rsid w:val="00CD31F6"/>
    <w:rsid w:val="00CE27B8"/>
    <w:rsid w:val="00CE44F1"/>
    <w:rsid w:val="00CF2324"/>
    <w:rsid w:val="00CF2F3E"/>
    <w:rsid w:val="00CF6E77"/>
    <w:rsid w:val="00D00317"/>
    <w:rsid w:val="00D0140A"/>
    <w:rsid w:val="00D0268C"/>
    <w:rsid w:val="00D02A73"/>
    <w:rsid w:val="00D04095"/>
    <w:rsid w:val="00D10A58"/>
    <w:rsid w:val="00D1573F"/>
    <w:rsid w:val="00D201AB"/>
    <w:rsid w:val="00D246CA"/>
    <w:rsid w:val="00D24B77"/>
    <w:rsid w:val="00D25B1B"/>
    <w:rsid w:val="00D25F73"/>
    <w:rsid w:val="00D27E1B"/>
    <w:rsid w:val="00D37D8A"/>
    <w:rsid w:val="00D442E4"/>
    <w:rsid w:val="00D5021A"/>
    <w:rsid w:val="00D54399"/>
    <w:rsid w:val="00D55725"/>
    <w:rsid w:val="00D564C8"/>
    <w:rsid w:val="00D621F5"/>
    <w:rsid w:val="00D6689B"/>
    <w:rsid w:val="00D74590"/>
    <w:rsid w:val="00D843EC"/>
    <w:rsid w:val="00D87124"/>
    <w:rsid w:val="00D96F48"/>
    <w:rsid w:val="00DA02FF"/>
    <w:rsid w:val="00DA1090"/>
    <w:rsid w:val="00DA3820"/>
    <w:rsid w:val="00DA3E7F"/>
    <w:rsid w:val="00DA4811"/>
    <w:rsid w:val="00DA5129"/>
    <w:rsid w:val="00DC1DA1"/>
    <w:rsid w:val="00DC709D"/>
    <w:rsid w:val="00DD3B42"/>
    <w:rsid w:val="00DD5C5C"/>
    <w:rsid w:val="00DD708E"/>
    <w:rsid w:val="00DE3831"/>
    <w:rsid w:val="00DE454B"/>
    <w:rsid w:val="00DF0731"/>
    <w:rsid w:val="00DF1B3B"/>
    <w:rsid w:val="00DF3EB8"/>
    <w:rsid w:val="00DF5EA6"/>
    <w:rsid w:val="00E10F91"/>
    <w:rsid w:val="00E13589"/>
    <w:rsid w:val="00E15EE3"/>
    <w:rsid w:val="00E20A22"/>
    <w:rsid w:val="00E25422"/>
    <w:rsid w:val="00E307D3"/>
    <w:rsid w:val="00E40848"/>
    <w:rsid w:val="00E42A87"/>
    <w:rsid w:val="00E5529D"/>
    <w:rsid w:val="00E56225"/>
    <w:rsid w:val="00E63445"/>
    <w:rsid w:val="00E7210E"/>
    <w:rsid w:val="00E8267A"/>
    <w:rsid w:val="00E8429B"/>
    <w:rsid w:val="00E843F1"/>
    <w:rsid w:val="00E97197"/>
    <w:rsid w:val="00EA7164"/>
    <w:rsid w:val="00EB26DA"/>
    <w:rsid w:val="00EB4E2C"/>
    <w:rsid w:val="00EC138C"/>
    <w:rsid w:val="00EC300F"/>
    <w:rsid w:val="00EC4531"/>
    <w:rsid w:val="00EC50FF"/>
    <w:rsid w:val="00EE2F1D"/>
    <w:rsid w:val="00EE57E9"/>
    <w:rsid w:val="00F01007"/>
    <w:rsid w:val="00F01907"/>
    <w:rsid w:val="00F02CC6"/>
    <w:rsid w:val="00F042ED"/>
    <w:rsid w:val="00F07FF7"/>
    <w:rsid w:val="00F16545"/>
    <w:rsid w:val="00F27169"/>
    <w:rsid w:val="00F43E5E"/>
    <w:rsid w:val="00F51D01"/>
    <w:rsid w:val="00F52B9F"/>
    <w:rsid w:val="00F52F30"/>
    <w:rsid w:val="00F54B3D"/>
    <w:rsid w:val="00F6165B"/>
    <w:rsid w:val="00F61AE0"/>
    <w:rsid w:val="00F67BC8"/>
    <w:rsid w:val="00F75CBF"/>
    <w:rsid w:val="00F8315B"/>
    <w:rsid w:val="00F915A8"/>
    <w:rsid w:val="00F931E4"/>
    <w:rsid w:val="00FA06D5"/>
    <w:rsid w:val="00FA098D"/>
    <w:rsid w:val="00FA134A"/>
    <w:rsid w:val="00FA5C83"/>
    <w:rsid w:val="00FB0565"/>
    <w:rsid w:val="00FB2EE8"/>
    <w:rsid w:val="00FB7739"/>
    <w:rsid w:val="00FC2938"/>
    <w:rsid w:val="00FC2F9C"/>
    <w:rsid w:val="00FC3C09"/>
    <w:rsid w:val="00FC771C"/>
    <w:rsid w:val="00FD18C6"/>
    <w:rsid w:val="00FD39CA"/>
    <w:rsid w:val="00FD7E97"/>
    <w:rsid w:val="00FE10A7"/>
    <w:rsid w:val="00FE6538"/>
    <w:rsid w:val="00FE6E8B"/>
    <w:rsid w:val="00FF083D"/>
    <w:rsid w:val="00FF1C72"/>
    <w:rsid w:val="00FF3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B7B"/>
    <w:pPr>
      <w:spacing w:after="160" w:line="259" w:lineRule="auto"/>
    </w:pPr>
    <w:rPr>
      <w:rFonts w:ascii="Calibri" w:eastAsia="Calibri" w:hAnsi="Calibri" w:cs="Times New Roman"/>
    </w:rPr>
  </w:style>
  <w:style w:type="paragraph" w:styleId="7">
    <w:name w:val="heading 7"/>
    <w:basedOn w:val="a"/>
    <w:next w:val="a"/>
    <w:link w:val="7Char"/>
    <w:qFormat/>
    <w:rsid w:val="003071D8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mallCaps/>
      <w:shadow/>
      <w:color w:val="000080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77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customStyle="1" w:styleId="Default">
    <w:name w:val="Default"/>
    <w:rsid w:val="00287C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-HTML">
    <w:name w:val="HTML Preformatted"/>
    <w:basedOn w:val="a"/>
    <w:link w:val="-HTMLChar"/>
    <w:uiPriority w:val="99"/>
    <w:unhideWhenUsed/>
    <w:rsid w:val="00287C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287C9C"/>
    <w:rPr>
      <w:rFonts w:ascii="Courier New" w:eastAsia="Times New Roman" w:hAnsi="Courier New" w:cs="Times New Roman"/>
      <w:sz w:val="20"/>
      <w:szCs w:val="20"/>
    </w:rPr>
  </w:style>
  <w:style w:type="character" w:customStyle="1" w:styleId="7Char">
    <w:name w:val="Επικεφαλίδα 7 Char"/>
    <w:basedOn w:val="a0"/>
    <w:link w:val="7"/>
    <w:rsid w:val="003071D8"/>
    <w:rPr>
      <w:rFonts w:ascii="Times New Roman" w:eastAsia="Times New Roman" w:hAnsi="Times New Roman" w:cs="Times New Roman"/>
      <w:b/>
      <w:smallCaps/>
      <w:shadow/>
      <w:color w:val="000080"/>
      <w:sz w:val="18"/>
      <w:szCs w:val="20"/>
    </w:rPr>
  </w:style>
  <w:style w:type="paragraph" w:styleId="a3">
    <w:name w:val="header"/>
    <w:basedOn w:val="a"/>
    <w:link w:val="Char"/>
    <w:uiPriority w:val="99"/>
    <w:semiHidden/>
    <w:unhideWhenUsed/>
    <w:rsid w:val="00802D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802DC8"/>
    <w:rPr>
      <w:rFonts w:ascii="Calibri" w:eastAsia="Calibri" w:hAnsi="Calibri" w:cs="Times New Roman"/>
    </w:rPr>
  </w:style>
  <w:style w:type="paragraph" w:styleId="a4">
    <w:name w:val="footer"/>
    <w:basedOn w:val="a"/>
    <w:link w:val="Char0"/>
    <w:uiPriority w:val="99"/>
    <w:unhideWhenUsed/>
    <w:rsid w:val="00802D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02DC8"/>
    <w:rPr>
      <w:rFonts w:ascii="Calibri" w:eastAsia="Calibri" w:hAnsi="Calibri" w:cs="Times New Roman"/>
    </w:rPr>
  </w:style>
  <w:style w:type="paragraph" w:customStyle="1" w:styleId="LO-normal">
    <w:name w:val="LO-normal"/>
    <w:rsid w:val="005851CD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AC48F8"/>
    <w:rPr>
      <w:color w:val="0000FF" w:themeColor="hyperlink"/>
      <w:u w:val="single"/>
    </w:rPr>
  </w:style>
  <w:style w:type="character" w:customStyle="1" w:styleId="gmail-normaltextrun">
    <w:name w:val="gmail-normaltextrun"/>
    <w:basedOn w:val="a0"/>
    <w:rsid w:val="0064676E"/>
  </w:style>
  <w:style w:type="character" w:customStyle="1" w:styleId="gmail-spellingerror">
    <w:name w:val="gmail-spellingerror"/>
    <w:basedOn w:val="a0"/>
    <w:rsid w:val="0064676E"/>
  </w:style>
  <w:style w:type="paragraph" w:styleId="a5">
    <w:name w:val="List Paragraph"/>
    <w:basedOn w:val="a"/>
    <w:uiPriority w:val="34"/>
    <w:qFormat/>
    <w:rsid w:val="001717B7"/>
    <w:pPr>
      <w:ind w:left="720"/>
      <w:contextualSpacing/>
    </w:pPr>
  </w:style>
  <w:style w:type="character" w:styleId="a6">
    <w:name w:val="Emphasis"/>
    <w:basedOn w:val="a0"/>
    <w:uiPriority w:val="20"/>
    <w:qFormat/>
    <w:rsid w:val="00FE653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2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9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3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9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0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2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1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1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44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46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1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s06web.zoom.us/j/85455780659?pwd=GGzpa0btULeYNLuAradLbLMHg6XYyj.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06web.zoom.us/j/82359192241?pwd=O3fKo7XsTFp5e1Snbwx1BIWqhzrnKz.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ph@med.uoc.g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E922F-995E-4146-AA4B-E344915D3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3</Pages>
  <Words>695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Christos Lionis</dc:creator>
  <cp:lastModifiedBy>ge0rge</cp:lastModifiedBy>
  <cp:revision>365</cp:revision>
  <cp:lastPrinted>2022-02-21T12:20:00Z</cp:lastPrinted>
  <dcterms:created xsi:type="dcterms:W3CDTF">2020-06-09T15:49:00Z</dcterms:created>
  <dcterms:modified xsi:type="dcterms:W3CDTF">2026-06-04T10:12:00Z</dcterms:modified>
</cp:coreProperties>
</file>